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2E61" w14:textId="21A48868" w:rsidR="008A539E" w:rsidRPr="000B1032" w:rsidRDefault="008A539E" w:rsidP="008A539E">
      <w:pPr>
        <w:pStyle w:val="Heading1"/>
        <w:rPr>
          <w:rFonts w:ascii="Calibri Light" w:hAnsi="Calibri Light" w:cs="Calibri Light"/>
          <w:color w:val="404040" w:themeColor="text1" w:themeTint="BF"/>
          <w:sz w:val="44"/>
          <w:szCs w:val="24"/>
        </w:rPr>
      </w:pPr>
      <w:r>
        <w:rPr>
          <w:rFonts w:ascii="Calibri Light" w:hAnsi="Calibri Light" w:cs="Calibri Light"/>
          <w:color w:val="404040" w:themeColor="text1" w:themeTint="BF"/>
          <w:sz w:val="44"/>
          <w:szCs w:val="44"/>
        </w:rPr>
        <w:t>Specialist Deep Clean</w:t>
      </w:r>
      <w:r w:rsidRPr="000B1032">
        <w:rPr>
          <w:rFonts w:ascii="Calibri Light" w:hAnsi="Calibri Light" w:cs="Calibri Light"/>
          <w:color w:val="404040" w:themeColor="text1" w:themeTint="BF"/>
          <w:sz w:val="44"/>
          <w:szCs w:val="44"/>
        </w:rPr>
        <w:t xml:space="preserve"> </w:t>
      </w:r>
      <w:r>
        <w:rPr>
          <w:rFonts w:ascii="Calibri Light" w:hAnsi="Calibri Light" w:cs="Calibri Light"/>
          <w:color w:val="404040" w:themeColor="text1" w:themeTint="BF"/>
          <w:sz w:val="44"/>
          <w:szCs w:val="44"/>
        </w:rPr>
        <w:t>Supervisor</w:t>
      </w:r>
    </w:p>
    <w:p w14:paraId="519C024C" w14:textId="77777777" w:rsidR="008A539E" w:rsidRPr="00265B40" w:rsidRDefault="008A539E" w:rsidP="008A539E">
      <w:pPr>
        <w:pStyle w:val="Heading2"/>
        <w:rPr>
          <w:rFonts w:ascii="Calibri Light" w:hAnsi="Calibri Light" w:cs="Calibri Light"/>
        </w:rPr>
      </w:pPr>
      <w:r w:rsidRPr="00265B40">
        <w:rPr>
          <w:rFonts w:ascii="Calibri Light" w:hAnsi="Calibri Light" w:cs="Calibri Light"/>
        </w:rPr>
        <w:t>About Us</w:t>
      </w:r>
    </w:p>
    <w:p w14:paraId="69110D40" w14:textId="77777777" w:rsidR="008A539E" w:rsidRPr="0040080C"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At Carlisle Support Services we focus on </w:t>
      </w:r>
      <w:r>
        <w:rPr>
          <w:rFonts w:ascii="Calibri Light" w:eastAsiaTheme="minorHAnsi" w:hAnsi="Calibri Light" w:cs="Calibri Light"/>
          <w:color w:val="404040" w:themeColor="text1" w:themeTint="BF"/>
          <w:sz w:val="22"/>
          <w:szCs w:val="22"/>
          <w:lang w:eastAsia="en-US"/>
        </w:rPr>
        <w:t>the end-to-end provision</w:t>
      </w:r>
      <w:r w:rsidRPr="0040080C">
        <w:rPr>
          <w:rFonts w:ascii="Calibri Light" w:eastAsiaTheme="minorHAnsi" w:hAnsi="Calibri Light" w:cs="Calibri Light"/>
          <w:color w:val="404040" w:themeColor="text1" w:themeTint="BF"/>
          <w:sz w:val="22"/>
          <w:szCs w:val="22"/>
          <w:lang w:eastAsia="en-US"/>
        </w:rPr>
        <w:t xml:space="preserve"> of cleaning</w:t>
      </w:r>
      <w:r>
        <w:rPr>
          <w:rFonts w:ascii="Calibri Light" w:eastAsiaTheme="minorHAnsi" w:hAnsi="Calibri Light" w:cs="Calibri Light"/>
          <w:color w:val="404040" w:themeColor="text1" w:themeTint="BF"/>
          <w:sz w:val="22"/>
          <w:szCs w:val="22"/>
          <w:lang w:eastAsia="en-US"/>
        </w:rPr>
        <w:t xml:space="preserve"> and facilities</w:t>
      </w:r>
      <w:r w:rsidRPr="0040080C">
        <w:rPr>
          <w:rFonts w:ascii="Calibri Light" w:eastAsiaTheme="minorHAnsi" w:hAnsi="Calibri Light" w:cs="Calibri Light"/>
          <w:color w:val="404040" w:themeColor="text1" w:themeTint="BF"/>
          <w:sz w:val="22"/>
          <w:szCs w:val="22"/>
          <w:lang w:eastAsia="en-US"/>
        </w:rPr>
        <w:t>,</w:t>
      </w:r>
      <w:r>
        <w:rPr>
          <w:rFonts w:ascii="Calibri Light" w:eastAsiaTheme="minorHAnsi" w:hAnsi="Calibri Light" w:cs="Calibri Light"/>
          <w:color w:val="404040" w:themeColor="text1" w:themeTint="BF"/>
          <w:sz w:val="22"/>
          <w:szCs w:val="22"/>
          <w:lang w:eastAsia="en-US"/>
        </w:rPr>
        <w:t xml:space="preserve"> hard FM,</w:t>
      </w:r>
      <w:r w:rsidRPr="0040080C">
        <w:rPr>
          <w:rFonts w:ascii="Calibri Light" w:eastAsiaTheme="minorHAnsi" w:hAnsi="Calibri Light" w:cs="Calibri Light"/>
          <w:color w:val="404040" w:themeColor="text1" w:themeTint="BF"/>
          <w:sz w:val="22"/>
          <w:szCs w:val="22"/>
          <w:lang w:eastAsia="en-US"/>
        </w:rPr>
        <w:t xml:space="preserve"> security, events,</w:t>
      </w:r>
      <w:r>
        <w:rPr>
          <w:rFonts w:ascii="Calibri Light" w:eastAsiaTheme="minorHAnsi" w:hAnsi="Calibri Light" w:cs="Calibri Light"/>
          <w:color w:val="404040" w:themeColor="text1" w:themeTint="BF"/>
          <w:sz w:val="22"/>
          <w:szCs w:val="22"/>
          <w:lang w:eastAsia="en-US"/>
        </w:rPr>
        <w:t xml:space="preserve"> rail support, vegetation and training/courses</w:t>
      </w:r>
      <w:r w:rsidRPr="0040080C">
        <w:rPr>
          <w:rFonts w:ascii="Calibri Light" w:eastAsiaTheme="minorHAnsi" w:hAnsi="Calibri Light" w:cs="Calibri Light"/>
          <w:color w:val="404040" w:themeColor="text1" w:themeTint="BF"/>
          <w:sz w:val="22"/>
          <w:szCs w:val="22"/>
          <w:lang w:eastAsia="en-US"/>
        </w:rPr>
        <w:t xml:space="preserve"> services. We are trusted to deliver business critical functions on behalf of our customers in support of their products and services. </w:t>
      </w:r>
    </w:p>
    <w:p w14:paraId="4E3642D1" w14:textId="77777777" w:rsidR="008A539E" w:rsidRPr="0040080C"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12AE1B5A"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Our </w:t>
      </w:r>
      <w:r>
        <w:rPr>
          <w:rFonts w:ascii="Calibri Light" w:eastAsiaTheme="minorHAnsi" w:hAnsi="Calibri Light" w:cs="Calibri Light"/>
          <w:color w:val="404040" w:themeColor="text1" w:themeTint="BF"/>
          <w:sz w:val="22"/>
          <w:szCs w:val="22"/>
          <w:lang w:eastAsia="en-US"/>
        </w:rPr>
        <w:t>Approach</w:t>
      </w:r>
      <w:r w:rsidRPr="0040080C">
        <w:rPr>
          <w:rFonts w:ascii="Calibri Light" w:eastAsiaTheme="minorHAnsi" w:hAnsi="Calibri Light" w:cs="Calibri Light"/>
          <w:color w:val="404040" w:themeColor="text1" w:themeTint="BF"/>
          <w:sz w:val="22"/>
          <w:szCs w:val="22"/>
          <w:lang w:eastAsia="en-US"/>
        </w:rPr>
        <w:t xml:space="preserve">: </w:t>
      </w:r>
      <w:r>
        <w:rPr>
          <w:rFonts w:ascii="Calibri Light" w:eastAsiaTheme="minorHAnsi" w:hAnsi="Calibri Light" w:cs="Calibri Light"/>
          <w:color w:val="404040" w:themeColor="text1" w:themeTint="BF"/>
          <w:sz w:val="22"/>
          <w:szCs w:val="22"/>
          <w:lang w:eastAsia="en-US"/>
        </w:rPr>
        <w:t>Our consultative approach ensures that the solutions we provide will always be.</w:t>
      </w:r>
    </w:p>
    <w:p w14:paraId="3C5C13DA" w14:textId="77777777" w:rsidR="008A539E" w:rsidRDefault="008A539E" w:rsidP="008A539E">
      <w:pPr>
        <w:pStyle w:val="NormalWeb"/>
        <w:numPr>
          <w:ilvl w:val="0"/>
          <w:numId w:val="29"/>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Bespoke</w:t>
      </w:r>
    </w:p>
    <w:p w14:paraId="337268F7" w14:textId="77777777" w:rsidR="008A539E" w:rsidRDefault="008A539E" w:rsidP="008A539E">
      <w:pPr>
        <w:pStyle w:val="NormalWeb"/>
        <w:numPr>
          <w:ilvl w:val="0"/>
          <w:numId w:val="29"/>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Scalable</w:t>
      </w:r>
    </w:p>
    <w:p w14:paraId="47318C3E" w14:textId="77777777" w:rsidR="008A539E" w:rsidRDefault="008A539E" w:rsidP="008A539E">
      <w:pPr>
        <w:pStyle w:val="NormalWeb"/>
        <w:numPr>
          <w:ilvl w:val="0"/>
          <w:numId w:val="29"/>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Transparent</w:t>
      </w:r>
    </w:p>
    <w:p w14:paraId="52DE0F6C" w14:textId="77777777" w:rsidR="008A539E" w:rsidRDefault="008A539E" w:rsidP="008A539E">
      <w:pPr>
        <w:pStyle w:val="NormalWeb"/>
        <w:numPr>
          <w:ilvl w:val="0"/>
          <w:numId w:val="29"/>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People Driven</w:t>
      </w:r>
    </w:p>
    <w:p w14:paraId="2C028777" w14:textId="77777777" w:rsidR="008A539E" w:rsidRPr="0040080C" w:rsidRDefault="008A539E" w:rsidP="008A539E">
      <w:pPr>
        <w:pStyle w:val="NormalWeb"/>
        <w:numPr>
          <w:ilvl w:val="0"/>
          <w:numId w:val="29"/>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Supported By Tech</w:t>
      </w:r>
    </w:p>
    <w:p w14:paraId="7813A2EA" w14:textId="77777777" w:rsidR="008A539E" w:rsidRPr="0040080C"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245DDE2D" w14:textId="77777777" w:rsidR="008A539E" w:rsidRPr="0040080C"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Our Mission: CSS provides customer driven, people-based services, and strive to deliver measurable value to all involved. We do this by empowering passionate people to deliver exceptional outcomes.</w:t>
      </w:r>
    </w:p>
    <w:p w14:paraId="40211EDE" w14:textId="77777777" w:rsidR="008A539E" w:rsidRPr="0040080C"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51A9FF2B" w14:textId="77777777" w:rsidR="008A539E" w:rsidRPr="0040080C"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Our Values:</w:t>
      </w:r>
    </w:p>
    <w:p w14:paraId="01AEEA45" w14:textId="77777777" w:rsidR="008A539E" w:rsidRPr="0040080C" w:rsidRDefault="008A539E" w:rsidP="008A539E">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Care passionately for all.</w:t>
      </w:r>
    </w:p>
    <w:p w14:paraId="2E5DFDC8" w14:textId="77777777" w:rsidR="008A539E" w:rsidRPr="0040080C" w:rsidRDefault="008A539E" w:rsidP="008A539E">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Customers at the heart.</w:t>
      </w:r>
    </w:p>
    <w:p w14:paraId="66DDBBA5" w14:textId="77777777" w:rsidR="008A539E" w:rsidRPr="0040080C" w:rsidRDefault="008A539E" w:rsidP="008A539E">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Promised-based culture.</w:t>
      </w:r>
    </w:p>
    <w:p w14:paraId="63749F8D" w14:textId="77777777" w:rsidR="008A539E" w:rsidRPr="008B06A5" w:rsidRDefault="008A539E" w:rsidP="008A539E">
      <w:pPr>
        <w:pStyle w:val="NormalWeb"/>
        <w:numPr>
          <w:ilvl w:val="0"/>
          <w:numId w:val="15"/>
        </w:numPr>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Sector-based experts.</w:t>
      </w:r>
    </w:p>
    <w:p w14:paraId="0C19D2AC" w14:textId="77777777" w:rsidR="008A539E" w:rsidRPr="00265B40" w:rsidRDefault="008A539E" w:rsidP="008A539E">
      <w:pPr>
        <w:pStyle w:val="Heading2"/>
        <w:rPr>
          <w:rFonts w:ascii="Calibri Light" w:hAnsi="Calibri Light" w:cs="Calibri Light"/>
        </w:rPr>
      </w:pPr>
      <w:r w:rsidRPr="00265B40">
        <w:rPr>
          <w:rFonts w:ascii="Calibri Light" w:hAnsi="Calibri Light" w:cs="Calibri Light"/>
        </w:rPr>
        <w:t>The Role</w:t>
      </w:r>
    </w:p>
    <w:p w14:paraId="55B3B9EB"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sidRPr="0040080C">
        <w:rPr>
          <w:rFonts w:ascii="Calibri Light" w:eastAsiaTheme="minorHAnsi" w:hAnsi="Calibri Light" w:cs="Calibri Light"/>
          <w:color w:val="404040" w:themeColor="text1" w:themeTint="BF"/>
          <w:sz w:val="22"/>
          <w:szCs w:val="22"/>
          <w:lang w:eastAsia="en-US"/>
        </w:rPr>
        <w:t xml:space="preserve">As </w:t>
      </w:r>
      <w:r>
        <w:rPr>
          <w:rFonts w:ascii="Calibri Light" w:eastAsiaTheme="minorHAnsi" w:hAnsi="Calibri Light" w:cs="Calibri Light"/>
          <w:color w:val="404040" w:themeColor="text1" w:themeTint="BF"/>
          <w:sz w:val="22"/>
          <w:szCs w:val="22"/>
          <w:lang w:eastAsia="en-US"/>
        </w:rPr>
        <w:t>the Specialist Deep Clean Supervisor,</w:t>
      </w:r>
      <w:r w:rsidRPr="0040080C">
        <w:rPr>
          <w:rFonts w:ascii="Calibri Light" w:eastAsiaTheme="minorHAnsi" w:hAnsi="Calibri Light" w:cs="Calibri Light"/>
          <w:color w:val="404040" w:themeColor="text1" w:themeTint="BF"/>
          <w:sz w:val="22"/>
          <w:szCs w:val="22"/>
          <w:lang w:eastAsia="en-US"/>
        </w:rPr>
        <w:t xml:space="preserve"> you will be </w:t>
      </w:r>
      <w:r>
        <w:rPr>
          <w:rFonts w:ascii="Calibri Light" w:eastAsiaTheme="minorHAnsi" w:hAnsi="Calibri Light" w:cs="Calibri Light"/>
          <w:color w:val="404040" w:themeColor="text1" w:themeTint="BF"/>
          <w:sz w:val="22"/>
          <w:szCs w:val="22"/>
          <w:lang w:eastAsia="en-US"/>
        </w:rPr>
        <w:t>part of</w:t>
      </w:r>
      <w:r w:rsidRPr="0040080C">
        <w:rPr>
          <w:rFonts w:ascii="Calibri Light" w:eastAsiaTheme="minorHAnsi" w:hAnsi="Calibri Light" w:cs="Calibri Light"/>
          <w:color w:val="404040" w:themeColor="text1" w:themeTint="BF"/>
          <w:sz w:val="22"/>
          <w:szCs w:val="22"/>
          <w:lang w:eastAsia="en-US"/>
        </w:rPr>
        <w:t xml:space="preserve"> a </w:t>
      </w:r>
      <w:r>
        <w:rPr>
          <w:rFonts w:ascii="Calibri Light" w:eastAsiaTheme="minorHAnsi" w:hAnsi="Calibri Light" w:cs="Calibri Light"/>
          <w:color w:val="404040" w:themeColor="text1" w:themeTint="BF"/>
          <w:sz w:val="22"/>
          <w:szCs w:val="22"/>
          <w:lang w:eastAsia="en-US"/>
        </w:rPr>
        <w:t xml:space="preserve">revolutionary team, delivering bespoke cleaning and maintenance services to our partners. You will be leading a </w:t>
      </w:r>
      <w:r w:rsidRPr="0040080C">
        <w:rPr>
          <w:rFonts w:ascii="Calibri Light" w:eastAsiaTheme="minorHAnsi" w:hAnsi="Calibri Light" w:cs="Calibri Light"/>
          <w:color w:val="404040" w:themeColor="text1" w:themeTint="BF"/>
          <w:sz w:val="22"/>
          <w:szCs w:val="22"/>
          <w:lang w:eastAsia="en-US"/>
        </w:rPr>
        <w:t>strong team of well trained, experienced, and passionate staff who strive to uphold company values and deliver exceptional services to our customers. Use the training provided to follow HSQE and rail critical safety</w:t>
      </w:r>
      <w:r>
        <w:rPr>
          <w:rFonts w:ascii="Calibri Light" w:eastAsiaTheme="minorHAnsi" w:hAnsi="Calibri Light" w:cs="Calibri Light"/>
          <w:color w:val="404040" w:themeColor="text1" w:themeTint="BF"/>
          <w:sz w:val="22"/>
          <w:szCs w:val="22"/>
          <w:lang w:eastAsia="en-US"/>
        </w:rPr>
        <w:t>.</w:t>
      </w:r>
    </w:p>
    <w:p w14:paraId="6AF0575E"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215499AD"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 xml:space="preserve">You will report into the Regional Contract Manager and work alongside to provide a comprehensive cleaning and maintenance program service to our chosen customers. </w:t>
      </w:r>
    </w:p>
    <w:p w14:paraId="4598444F"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7D8168F5"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Managing a team and using the systems provided to ensure program and delivery efficiency.</w:t>
      </w:r>
    </w:p>
    <w:p w14:paraId="68A46C2C"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F</w:t>
      </w:r>
      <w:r w:rsidRPr="0040080C">
        <w:rPr>
          <w:rFonts w:ascii="Calibri Light" w:eastAsiaTheme="minorHAnsi" w:hAnsi="Calibri Light" w:cs="Calibri Light"/>
          <w:color w:val="404040" w:themeColor="text1" w:themeTint="BF"/>
          <w:sz w:val="22"/>
          <w:szCs w:val="22"/>
          <w:lang w:eastAsia="en-US"/>
        </w:rPr>
        <w:t>ollowing WPP’s</w:t>
      </w:r>
      <w:r>
        <w:rPr>
          <w:rFonts w:ascii="Calibri Light" w:eastAsiaTheme="minorHAnsi" w:hAnsi="Calibri Light" w:cs="Calibri Light"/>
          <w:color w:val="404040" w:themeColor="text1" w:themeTint="BF"/>
          <w:sz w:val="22"/>
          <w:szCs w:val="22"/>
          <w:lang w:eastAsia="en-US"/>
        </w:rPr>
        <w:t xml:space="preserve"> and designated program</w:t>
      </w:r>
      <w:r w:rsidRPr="0040080C">
        <w:rPr>
          <w:rFonts w:ascii="Calibri Light" w:eastAsiaTheme="minorHAnsi" w:hAnsi="Calibri Light" w:cs="Calibri Light"/>
          <w:color w:val="404040" w:themeColor="text1" w:themeTint="BF"/>
          <w:sz w:val="22"/>
          <w:szCs w:val="22"/>
          <w:lang w:eastAsia="en-US"/>
        </w:rPr>
        <w:t xml:space="preserve"> to ensure that all cleaning</w:t>
      </w:r>
      <w:r>
        <w:rPr>
          <w:rFonts w:ascii="Calibri Light" w:eastAsiaTheme="minorHAnsi" w:hAnsi="Calibri Light" w:cs="Calibri Light"/>
          <w:color w:val="404040" w:themeColor="text1" w:themeTint="BF"/>
          <w:sz w:val="22"/>
          <w:szCs w:val="22"/>
          <w:lang w:eastAsia="en-US"/>
        </w:rPr>
        <w:t xml:space="preserve"> and maintenance</w:t>
      </w:r>
      <w:r w:rsidRPr="0040080C">
        <w:rPr>
          <w:rFonts w:ascii="Calibri Light" w:eastAsiaTheme="minorHAnsi" w:hAnsi="Calibri Light" w:cs="Calibri Light"/>
          <w:color w:val="404040" w:themeColor="text1" w:themeTint="BF"/>
          <w:sz w:val="22"/>
          <w:szCs w:val="22"/>
          <w:lang w:eastAsia="en-US"/>
        </w:rPr>
        <w:t xml:space="preserve"> tasks are completed to the highest of standards and within the timeframes set. Using the </w:t>
      </w:r>
      <w:r>
        <w:rPr>
          <w:rFonts w:ascii="Calibri Light" w:eastAsiaTheme="minorHAnsi" w:hAnsi="Calibri Light" w:cs="Calibri Light"/>
          <w:color w:val="404040" w:themeColor="text1" w:themeTint="BF"/>
          <w:sz w:val="22"/>
          <w:szCs w:val="22"/>
          <w:lang w:eastAsia="en-US"/>
        </w:rPr>
        <w:t>PPM work scheduler</w:t>
      </w:r>
      <w:r w:rsidRPr="0040080C">
        <w:rPr>
          <w:rFonts w:ascii="Calibri Light" w:eastAsiaTheme="minorHAnsi" w:hAnsi="Calibri Light" w:cs="Calibri Light"/>
          <w:color w:val="404040" w:themeColor="text1" w:themeTint="BF"/>
          <w:sz w:val="22"/>
          <w:szCs w:val="22"/>
          <w:lang w:eastAsia="en-US"/>
        </w:rPr>
        <w:t xml:space="preserve"> to </w:t>
      </w:r>
      <w:r>
        <w:rPr>
          <w:rFonts w:ascii="Calibri Light" w:eastAsiaTheme="minorHAnsi" w:hAnsi="Calibri Light" w:cs="Calibri Light"/>
          <w:color w:val="404040" w:themeColor="text1" w:themeTint="BF"/>
          <w:sz w:val="22"/>
          <w:szCs w:val="22"/>
          <w:lang w:eastAsia="en-US"/>
        </w:rPr>
        <w:t>record work complete and providing post work reports to the business and clients.</w:t>
      </w:r>
      <w:r w:rsidRPr="0040080C">
        <w:rPr>
          <w:rFonts w:ascii="Calibri Light" w:eastAsiaTheme="minorHAnsi" w:hAnsi="Calibri Light" w:cs="Calibri Light"/>
          <w:color w:val="404040" w:themeColor="text1" w:themeTint="BF"/>
          <w:sz w:val="22"/>
          <w:szCs w:val="22"/>
          <w:lang w:eastAsia="en-US"/>
        </w:rPr>
        <w:t xml:space="preserve"> </w:t>
      </w:r>
    </w:p>
    <w:p w14:paraId="06D6C6DA" w14:textId="77777777" w:rsidR="008A539E"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p>
    <w:p w14:paraId="78975E20" w14:textId="77777777" w:rsidR="008A539E" w:rsidRPr="00B72E18" w:rsidRDefault="008A539E" w:rsidP="008A539E">
      <w:pPr>
        <w:pStyle w:val="NormalWeb"/>
        <w:spacing w:before="0" w:beforeAutospacing="0" w:after="0" w:afterAutospacing="0"/>
        <w:jc w:val="both"/>
        <w:rPr>
          <w:rFonts w:ascii="Calibri Light" w:eastAsiaTheme="minorHAnsi" w:hAnsi="Calibri Light" w:cs="Calibri Light"/>
          <w:color w:val="404040" w:themeColor="text1" w:themeTint="BF"/>
          <w:sz w:val="22"/>
          <w:szCs w:val="22"/>
          <w:lang w:eastAsia="en-US"/>
        </w:rPr>
      </w:pPr>
      <w:r>
        <w:rPr>
          <w:rFonts w:ascii="Calibri Light" w:eastAsiaTheme="minorHAnsi" w:hAnsi="Calibri Light" w:cs="Calibri Light"/>
          <w:color w:val="404040" w:themeColor="text1" w:themeTint="BF"/>
          <w:sz w:val="22"/>
          <w:szCs w:val="22"/>
          <w:lang w:eastAsia="en-US"/>
        </w:rPr>
        <w:t>Varied shifts ranging from 8 to 12 working hours inclusive of days, nights, weekend days and weekend nights dependant on business needs and requirements. You will be responsible for outputs across the works scoped and delivered.</w:t>
      </w:r>
    </w:p>
    <w:p w14:paraId="6202F606" w14:textId="77777777" w:rsidR="008A539E" w:rsidRPr="00265B40" w:rsidRDefault="008A539E" w:rsidP="008A539E">
      <w:pPr>
        <w:pStyle w:val="Heading2"/>
        <w:rPr>
          <w:rFonts w:ascii="Calibri Light" w:hAnsi="Calibri Light" w:cs="Calibri Light"/>
        </w:rPr>
      </w:pPr>
      <w:r w:rsidRPr="00265B40">
        <w:rPr>
          <w:rFonts w:ascii="Calibri Light" w:hAnsi="Calibri Light" w:cs="Calibri Light"/>
        </w:rPr>
        <w:t>Main Duties </w:t>
      </w:r>
    </w:p>
    <w:p w14:paraId="26A51C86"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R</w:t>
      </w:r>
      <w:r w:rsidRPr="0040080C">
        <w:rPr>
          <w:rFonts w:ascii="Calibri Light" w:hAnsi="Calibri Light" w:cs="Calibri Light"/>
          <w:color w:val="404040" w:themeColor="text1" w:themeTint="BF"/>
          <w:sz w:val="22"/>
          <w:szCs w:val="22"/>
          <w:lang w:val="en-GB"/>
        </w:rPr>
        <w:t>esponsibilit</w:t>
      </w:r>
      <w:r>
        <w:rPr>
          <w:rFonts w:ascii="Calibri Light" w:hAnsi="Calibri Light" w:cs="Calibri Light"/>
          <w:color w:val="404040" w:themeColor="text1" w:themeTint="BF"/>
          <w:sz w:val="22"/>
          <w:szCs w:val="22"/>
          <w:lang w:val="en-GB"/>
        </w:rPr>
        <w:t>ies</w:t>
      </w:r>
      <w:r w:rsidRPr="0040080C">
        <w:rPr>
          <w:rFonts w:ascii="Calibri Light" w:hAnsi="Calibri Light" w:cs="Calibri Light"/>
          <w:color w:val="404040" w:themeColor="text1" w:themeTint="BF"/>
          <w:sz w:val="22"/>
          <w:szCs w:val="22"/>
          <w:lang w:val="en-GB"/>
        </w:rPr>
        <w:t xml:space="preserve"> as a </w:t>
      </w:r>
      <w:r>
        <w:rPr>
          <w:rFonts w:ascii="Calibri Light" w:hAnsi="Calibri Light" w:cs="Calibri Light"/>
          <w:color w:val="404040" w:themeColor="text1" w:themeTint="BF"/>
          <w:sz w:val="22"/>
          <w:szCs w:val="22"/>
          <w:lang w:val="en-GB"/>
        </w:rPr>
        <w:t>Specialist Deep Clean Supervisor</w:t>
      </w:r>
      <w:r w:rsidRPr="0040080C">
        <w:rPr>
          <w:rFonts w:ascii="Calibri Light" w:hAnsi="Calibri Light" w:cs="Calibri Light"/>
          <w:color w:val="404040" w:themeColor="text1" w:themeTint="BF"/>
          <w:sz w:val="22"/>
          <w:szCs w:val="22"/>
          <w:lang w:val="en-GB"/>
        </w:rPr>
        <w:t xml:space="preserve">: </w:t>
      </w:r>
      <w:r>
        <w:rPr>
          <w:rFonts w:ascii="Calibri Light" w:hAnsi="Calibri Light" w:cs="Calibri Light"/>
          <w:color w:val="404040" w:themeColor="text1" w:themeTint="BF"/>
          <w:sz w:val="22"/>
          <w:szCs w:val="22"/>
          <w:lang w:val="en-GB"/>
        </w:rPr>
        <w:t>Rostering and Staff Allocation, Entry Level HR, PPM Scheduling, Payroll, Staff Training, Recruitment, Scope Works, Pre and Post Work Checks, Pre and Post Work Reports, Maintenance Of Team Fleet and Equipment, SLA’s and KPI’s, Working In Partnership With Client, Working In Conjunction With Clients on Projects, Solution Finding For Any Cleaning Challenge, Month End Reporting.</w:t>
      </w:r>
    </w:p>
    <w:p w14:paraId="2743FA14" w14:textId="77777777" w:rsidR="008A539E" w:rsidRPr="004C3D1E" w:rsidRDefault="008A539E" w:rsidP="008A539E">
      <w:pPr>
        <w:rPr>
          <w:rFonts w:ascii="Calibri Light" w:hAnsi="Calibri Light" w:cs="Calibri Light"/>
          <w:color w:val="404040" w:themeColor="text1" w:themeTint="BF"/>
          <w:sz w:val="16"/>
          <w:szCs w:val="16"/>
          <w:lang w:val="en-GB"/>
        </w:rPr>
      </w:pPr>
      <w:r>
        <w:rPr>
          <w:rFonts w:ascii="Calibri Light" w:hAnsi="Calibri Light" w:cs="Calibri Light"/>
          <w:color w:val="404040" w:themeColor="text1" w:themeTint="BF"/>
          <w:sz w:val="16"/>
          <w:szCs w:val="16"/>
          <w:lang w:val="en-GB"/>
        </w:rPr>
        <w:t>*These are subject to change depending on business needs and following any reasonable management request.</w:t>
      </w:r>
    </w:p>
    <w:p w14:paraId="75DD89FC" w14:textId="77777777" w:rsidR="008A539E" w:rsidRDefault="008A539E" w:rsidP="008A539E">
      <w:pPr>
        <w:rPr>
          <w:rFonts w:ascii="Calibri Light" w:hAnsi="Calibri Light" w:cs="Calibri Light"/>
          <w:color w:val="404040" w:themeColor="text1" w:themeTint="BF"/>
          <w:sz w:val="22"/>
          <w:szCs w:val="22"/>
          <w:lang w:val="en-GB"/>
        </w:rPr>
      </w:pPr>
    </w:p>
    <w:p w14:paraId="4F0375A4"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lastRenderedPageBreak/>
        <w:t>Rostering and Staff Allocation:</w:t>
      </w:r>
    </w:p>
    <w:p w14:paraId="52C50066" w14:textId="77777777" w:rsidR="008A539E" w:rsidRDefault="008A539E" w:rsidP="008A539E">
      <w:pPr>
        <w:pStyle w:val="ListParagraph"/>
        <w:numPr>
          <w:ilvl w:val="0"/>
          <w:numId w:val="25"/>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Roster staff accordingly.</w:t>
      </w:r>
    </w:p>
    <w:p w14:paraId="6AAD3181" w14:textId="77777777" w:rsidR="008A539E" w:rsidRDefault="008A539E" w:rsidP="008A539E">
      <w:pPr>
        <w:pStyle w:val="ListParagraph"/>
        <w:numPr>
          <w:ilvl w:val="0"/>
          <w:numId w:val="25"/>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Use hours allocated to ensure service delivery is maintained.</w:t>
      </w:r>
    </w:p>
    <w:p w14:paraId="115103A6" w14:textId="77777777" w:rsidR="008A539E" w:rsidRDefault="008A539E" w:rsidP="008A539E">
      <w:pPr>
        <w:pStyle w:val="ListParagraph"/>
        <w:numPr>
          <w:ilvl w:val="0"/>
          <w:numId w:val="25"/>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Cover annual leave and sickness in line with hours allocated.</w:t>
      </w:r>
    </w:p>
    <w:p w14:paraId="6C05AC5A" w14:textId="77777777" w:rsidR="008A539E" w:rsidRPr="008630B6" w:rsidRDefault="008A539E" w:rsidP="008A539E">
      <w:pPr>
        <w:rPr>
          <w:rFonts w:ascii="Calibri Light" w:hAnsi="Calibri Light" w:cs="Calibri Light"/>
          <w:color w:val="404040" w:themeColor="text1" w:themeTint="BF"/>
          <w:sz w:val="22"/>
          <w:szCs w:val="22"/>
          <w:lang w:val="en-GB"/>
        </w:rPr>
      </w:pPr>
    </w:p>
    <w:p w14:paraId="30B1E99D"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Entry Level HR:</w:t>
      </w:r>
    </w:p>
    <w:p w14:paraId="345BFBAF" w14:textId="77777777" w:rsidR="008A539E" w:rsidRDefault="008A539E" w:rsidP="008A539E">
      <w:pPr>
        <w:pStyle w:val="ListParagraph"/>
        <w:numPr>
          <w:ilvl w:val="0"/>
          <w:numId w:val="26"/>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Manage staff performance using company policies and procedures.</w:t>
      </w:r>
    </w:p>
    <w:p w14:paraId="47D345A3" w14:textId="77777777" w:rsidR="008A539E" w:rsidRDefault="008A539E" w:rsidP="008A539E">
      <w:pPr>
        <w:pStyle w:val="ListParagraph"/>
        <w:numPr>
          <w:ilvl w:val="0"/>
          <w:numId w:val="26"/>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Hold performance reviews with staff who report to you.</w:t>
      </w:r>
    </w:p>
    <w:p w14:paraId="0F23489F" w14:textId="77777777" w:rsidR="008A539E" w:rsidRDefault="008A539E" w:rsidP="008A539E">
      <w:pPr>
        <w:pStyle w:val="ListParagraph"/>
        <w:numPr>
          <w:ilvl w:val="0"/>
          <w:numId w:val="26"/>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Manage long term sick, grievance hearings and investigations.</w:t>
      </w:r>
    </w:p>
    <w:p w14:paraId="57A5BD66" w14:textId="77777777" w:rsidR="008A539E" w:rsidRDefault="008A539E" w:rsidP="008A539E">
      <w:pPr>
        <w:pStyle w:val="ListParagraph"/>
        <w:numPr>
          <w:ilvl w:val="0"/>
          <w:numId w:val="26"/>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Liaise with HR using system provided to ensure all HR challenges are dealt with in a timely manner.</w:t>
      </w:r>
    </w:p>
    <w:p w14:paraId="0C5FD065" w14:textId="77777777" w:rsidR="008A539E" w:rsidRPr="008630B6" w:rsidRDefault="008A539E" w:rsidP="008A539E">
      <w:pPr>
        <w:pStyle w:val="ListParagraph"/>
        <w:numPr>
          <w:ilvl w:val="0"/>
          <w:numId w:val="26"/>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Support business needs with note taking where required.</w:t>
      </w:r>
    </w:p>
    <w:p w14:paraId="52CA5A1A" w14:textId="77777777" w:rsidR="008A539E" w:rsidRDefault="008A539E" w:rsidP="008A539E">
      <w:pPr>
        <w:rPr>
          <w:rFonts w:ascii="Calibri Light" w:hAnsi="Calibri Light" w:cs="Calibri Light"/>
          <w:color w:val="404040" w:themeColor="text1" w:themeTint="BF"/>
          <w:sz w:val="22"/>
          <w:szCs w:val="22"/>
          <w:lang w:val="en-GB"/>
        </w:rPr>
      </w:pPr>
    </w:p>
    <w:p w14:paraId="37EF861D"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PPM Scheduling:</w:t>
      </w:r>
    </w:p>
    <w:p w14:paraId="7AF8EB3C" w14:textId="77777777" w:rsidR="008A539E" w:rsidRDefault="008A539E" w:rsidP="008A539E">
      <w:pPr>
        <w:pStyle w:val="ListParagraph"/>
        <w:numPr>
          <w:ilvl w:val="0"/>
          <w:numId w:val="18"/>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Produce monthly/yearly periodic program in line with contract requirements. </w:t>
      </w:r>
    </w:p>
    <w:p w14:paraId="3A6561CC" w14:textId="77777777" w:rsidR="008A539E" w:rsidRDefault="008A539E" w:rsidP="008A539E">
      <w:pPr>
        <w:pStyle w:val="ListParagraph"/>
        <w:numPr>
          <w:ilvl w:val="0"/>
          <w:numId w:val="18"/>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support centre team to rota load program in PPM scheduler.</w:t>
      </w:r>
    </w:p>
    <w:p w14:paraId="5E659278" w14:textId="77777777" w:rsidR="008A539E" w:rsidRDefault="008A539E" w:rsidP="008A539E">
      <w:pPr>
        <w:pStyle w:val="ListParagraph"/>
        <w:numPr>
          <w:ilvl w:val="0"/>
          <w:numId w:val="18"/>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Ensure staffing levels are in accordance with works required.</w:t>
      </w:r>
    </w:p>
    <w:p w14:paraId="79B0EABE" w14:textId="77777777" w:rsidR="008A539E" w:rsidRPr="00AE29B6" w:rsidRDefault="008A539E" w:rsidP="008A539E">
      <w:pPr>
        <w:pStyle w:val="ListParagraph"/>
        <w:numPr>
          <w:ilvl w:val="0"/>
          <w:numId w:val="18"/>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Ensure timeframes are correct to deliver required </w:t>
      </w:r>
      <w:r w:rsidRPr="00AE29B6">
        <w:rPr>
          <w:rFonts w:ascii="Calibri Light" w:hAnsi="Calibri Light" w:cs="Calibri Light"/>
          <w:color w:val="404040" w:themeColor="text1" w:themeTint="BF"/>
          <w:sz w:val="22"/>
          <w:szCs w:val="22"/>
          <w:lang w:val="en-GB"/>
        </w:rPr>
        <w:t>standards.</w:t>
      </w:r>
    </w:p>
    <w:p w14:paraId="132A8379" w14:textId="77777777" w:rsidR="008A539E" w:rsidRPr="004F77BA" w:rsidRDefault="008A539E" w:rsidP="008A539E">
      <w:pPr>
        <w:pStyle w:val="ListParagraph"/>
        <w:numPr>
          <w:ilvl w:val="0"/>
          <w:numId w:val="18"/>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Ensure works are audited using the WorkIT application prior and post to determine the scope has been completed.</w:t>
      </w:r>
    </w:p>
    <w:p w14:paraId="61026397" w14:textId="77777777" w:rsidR="008A539E" w:rsidRDefault="008A539E" w:rsidP="008A539E">
      <w:pPr>
        <w:rPr>
          <w:rFonts w:ascii="Calibri Light" w:hAnsi="Calibri Light" w:cs="Calibri Light"/>
          <w:color w:val="404040" w:themeColor="text1" w:themeTint="BF"/>
          <w:sz w:val="22"/>
          <w:szCs w:val="22"/>
          <w:lang w:val="en-GB"/>
        </w:rPr>
      </w:pPr>
    </w:p>
    <w:p w14:paraId="33B37F42"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Payroll:</w:t>
      </w:r>
    </w:p>
    <w:p w14:paraId="0825D3EF" w14:textId="77777777" w:rsidR="008A539E" w:rsidRDefault="008A539E" w:rsidP="008A539E">
      <w:pPr>
        <w:pStyle w:val="ListParagraph"/>
        <w:numPr>
          <w:ilvl w:val="0"/>
          <w:numId w:val="19"/>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Use the system provided [Timegate] to ensure staff receive hours worked.</w:t>
      </w:r>
    </w:p>
    <w:p w14:paraId="2E4019D8" w14:textId="77777777" w:rsidR="008A539E" w:rsidRDefault="008A539E" w:rsidP="008A539E">
      <w:pPr>
        <w:pStyle w:val="ListParagraph"/>
        <w:numPr>
          <w:ilvl w:val="0"/>
          <w:numId w:val="19"/>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CSS central to ensure rota loads are completed.</w:t>
      </w:r>
    </w:p>
    <w:p w14:paraId="6C2C38C6" w14:textId="77777777" w:rsidR="008A539E" w:rsidRDefault="008A539E" w:rsidP="008A539E">
      <w:pPr>
        <w:pStyle w:val="ListParagraph"/>
        <w:numPr>
          <w:ilvl w:val="0"/>
          <w:numId w:val="19"/>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Complete all arbitrations and failed duties in a timely manner.</w:t>
      </w:r>
    </w:p>
    <w:p w14:paraId="778B04CE" w14:textId="77777777" w:rsidR="008A539E" w:rsidRDefault="008A539E" w:rsidP="008A539E">
      <w:pPr>
        <w:rPr>
          <w:rFonts w:ascii="Calibri Light" w:hAnsi="Calibri Light" w:cs="Calibri Light"/>
          <w:color w:val="404040" w:themeColor="text1" w:themeTint="BF"/>
          <w:sz w:val="22"/>
          <w:szCs w:val="22"/>
          <w:lang w:val="en-GB"/>
        </w:rPr>
      </w:pPr>
    </w:p>
    <w:p w14:paraId="2B443CDC"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Staff Training:</w:t>
      </w:r>
    </w:p>
    <w:p w14:paraId="73DF9EA8" w14:textId="77777777" w:rsidR="008A539E" w:rsidRDefault="008A539E" w:rsidP="008A539E">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Ensure all staff have the relevant training as per their job as a DC operative.</w:t>
      </w:r>
    </w:p>
    <w:p w14:paraId="64D691F5" w14:textId="77777777" w:rsidR="008A539E" w:rsidRDefault="008A539E" w:rsidP="008A539E">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New starters are to be inducted and all mandatory training complete within the set timeframes.</w:t>
      </w:r>
    </w:p>
    <w:p w14:paraId="16AA58D2" w14:textId="77777777" w:rsidR="008A539E" w:rsidRPr="00F57E77" w:rsidRDefault="008A539E" w:rsidP="008A539E">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suppliers, making sure the DC team have relevant and up to date PASMA/IPAF/PTS qualification.</w:t>
      </w:r>
    </w:p>
    <w:p w14:paraId="201E2A96" w14:textId="77777777" w:rsidR="008A539E" w:rsidRDefault="008A539E" w:rsidP="008A539E">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All members of DC team to be trained - </w:t>
      </w:r>
      <w:r w:rsidRPr="00F57E77">
        <w:rPr>
          <w:rFonts w:ascii="Calibri Light" w:hAnsi="Calibri Light" w:cs="Calibri Light"/>
          <w:color w:val="404040" w:themeColor="text1" w:themeTint="BF"/>
          <w:sz w:val="22"/>
          <w:szCs w:val="22"/>
          <w:lang w:val="en-GB"/>
        </w:rPr>
        <w:t>Pressure Washing, Reach and Wash, Glazing Cleaning, Floor Scrubbing, Washroom Deep Cleans, Carpet Cleaning, Upholstery Cleaning, Graffiti Removal, Steam Cleaning, High Level Cleaning, Gum Removal, Waste Removal, Station Deep Cleans, Lifts and Shifts, Cleans Sweeps, Bike Shelter Maintenance, Light Maintenance, and any other station cleaning duties.</w:t>
      </w:r>
    </w:p>
    <w:p w14:paraId="40547C1B" w14:textId="77777777" w:rsidR="008A539E" w:rsidRDefault="008A539E" w:rsidP="008A539E">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Keep matrix up to date and act on training requirements.</w:t>
      </w:r>
    </w:p>
    <w:p w14:paraId="0429F9D2" w14:textId="77777777" w:rsidR="008A539E" w:rsidRDefault="008A539E" w:rsidP="008A539E">
      <w:pPr>
        <w:pStyle w:val="ListParagraph"/>
        <w:numPr>
          <w:ilvl w:val="0"/>
          <w:numId w:val="2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Carry out working days with the team to ensure compliance with standards, team members are following processes and to keep knowledge current.</w:t>
      </w:r>
    </w:p>
    <w:p w14:paraId="596190E1" w14:textId="77777777" w:rsidR="008A539E" w:rsidRDefault="008A539E" w:rsidP="008A539E">
      <w:pPr>
        <w:rPr>
          <w:rFonts w:ascii="Calibri Light" w:hAnsi="Calibri Light" w:cs="Calibri Light"/>
          <w:color w:val="404040" w:themeColor="text1" w:themeTint="BF"/>
          <w:sz w:val="22"/>
          <w:szCs w:val="22"/>
          <w:lang w:val="en-GB"/>
        </w:rPr>
      </w:pPr>
    </w:p>
    <w:p w14:paraId="0EFFEC4C"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Recruitment:</w:t>
      </w:r>
    </w:p>
    <w:p w14:paraId="0B18C9F3" w14:textId="77777777" w:rsidR="008A539E" w:rsidRDefault="008A539E" w:rsidP="008A539E">
      <w:pPr>
        <w:pStyle w:val="ListParagraph"/>
        <w:numPr>
          <w:ilvl w:val="0"/>
          <w:numId w:val="21"/>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CSS central to advertise and employ any vacancies within your team.</w:t>
      </w:r>
    </w:p>
    <w:p w14:paraId="51081471" w14:textId="77777777" w:rsidR="008A539E" w:rsidRDefault="008A539E" w:rsidP="008A539E">
      <w:pPr>
        <w:pStyle w:val="ListParagraph"/>
        <w:numPr>
          <w:ilvl w:val="0"/>
          <w:numId w:val="21"/>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Ensure all applicants are contacted and interviewed in a timely manner.</w:t>
      </w:r>
    </w:p>
    <w:p w14:paraId="3E05107D" w14:textId="77777777" w:rsidR="008A539E" w:rsidRDefault="008A539E" w:rsidP="008A539E">
      <w:pPr>
        <w:pStyle w:val="ListParagraph"/>
        <w:numPr>
          <w:ilvl w:val="0"/>
          <w:numId w:val="21"/>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All new starters to be issued with a relevant JD.</w:t>
      </w:r>
    </w:p>
    <w:p w14:paraId="6356524A" w14:textId="77777777" w:rsidR="008A539E" w:rsidRDefault="008A539E" w:rsidP="008A539E">
      <w:pPr>
        <w:rPr>
          <w:rFonts w:ascii="Calibri Light" w:hAnsi="Calibri Light" w:cs="Calibri Light"/>
          <w:color w:val="404040" w:themeColor="text1" w:themeTint="BF"/>
          <w:sz w:val="22"/>
          <w:szCs w:val="22"/>
          <w:lang w:val="en-GB"/>
        </w:rPr>
      </w:pPr>
    </w:p>
    <w:p w14:paraId="019FDAA5"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Pre/Post Work Checks and Reports:</w:t>
      </w:r>
    </w:p>
    <w:p w14:paraId="6C93A5C9" w14:textId="77777777" w:rsidR="008A539E" w:rsidRDefault="008A539E" w:rsidP="008A539E">
      <w:pPr>
        <w:pStyle w:val="ListParagraph"/>
        <w:numPr>
          <w:ilvl w:val="0"/>
          <w:numId w:val="22"/>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Visit work sites pre work to ascertain tasks to assign via PPM scheduler. </w:t>
      </w:r>
    </w:p>
    <w:p w14:paraId="774BF28C" w14:textId="77777777" w:rsidR="008A539E" w:rsidRDefault="008A539E" w:rsidP="008A539E">
      <w:pPr>
        <w:pStyle w:val="ListParagraph"/>
        <w:numPr>
          <w:ilvl w:val="0"/>
          <w:numId w:val="22"/>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Visit work sites post work to assure standards have been met.</w:t>
      </w:r>
    </w:p>
    <w:p w14:paraId="37A4EB35" w14:textId="77777777" w:rsidR="008A539E" w:rsidRDefault="008A539E" w:rsidP="008A539E">
      <w:pPr>
        <w:pStyle w:val="ListParagraph"/>
        <w:numPr>
          <w:ilvl w:val="0"/>
          <w:numId w:val="22"/>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Produce reports for management outlining works completed, ensuring before and after photos are ascertained.</w:t>
      </w:r>
    </w:p>
    <w:p w14:paraId="0EC2935B" w14:textId="77777777" w:rsidR="008A539E" w:rsidRDefault="008A539E" w:rsidP="008A539E">
      <w:pPr>
        <w:rPr>
          <w:rFonts w:ascii="Calibri Light" w:hAnsi="Calibri Light" w:cs="Calibri Light"/>
          <w:color w:val="404040" w:themeColor="text1" w:themeTint="BF"/>
          <w:sz w:val="22"/>
          <w:szCs w:val="22"/>
          <w:lang w:val="en-GB"/>
        </w:rPr>
      </w:pPr>
    </w:p>
    <w:p w14:paraId="46E1DF3A" w14:textId="77777777" w:rsidR="008A539E" w:rsidRPr="008A539E" w:rsidRDefault="008A539E" w:rsidP="008A539E">
      <w:pPr>
        <w:rPr>
          <w:rFonts w:ascii="Calibri Light" w:hAnsi="Calibri Light" w:cs="Calibri Light"/>
          <w:color w:val="404040" w:themeColor="text1" w:themeTint="BF"/>
          <w:sz w:val="22"/>
          <w:szCs w:val="22"/>
          <w:lang w:val="en-GB"/>
        </w:rPr>
      </w:pPr>
    </w:p>
    <w:p w14:paraId="4CE01DF4" w14:textId="77777777" w:rsidR="008A539E" w:rsidRDefault="008A539E" w:rsidP="008A539E">
      <w:pPr>
        <w:pStyle w:val="ListParagraph"/>
        <w:rPr>
          <w:rFonts w:ascii="Calibri Light" w:hAnsi="Calibri Light" w:cs="Calibri Light"/>
          <w:color w:val="404040" w:themeColor="text1" w:themeTint="BF"/>
          <w:sz w:val="22"/>
          <w:szCs w:val="22"/>
          <w:lang w:val="en-GB"/>
        </w:rPr>
      </w:pPr>
    </w:p>
    <w:p w14:paraId="4CEA0157"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lastRenderedPageBreak/>
        <w:t>Fault | P1 Management:</w:t>
      </w:r>
    </w:p>
    <w:p w14:paraId="48424F6E" w14:textId="77777777" w:rsidR="008A539E" w:rsidRDefault="008A539E" w:rsidP="008A539E">
      <w:pPr>
        <w:pStyle w:val="ListParagraph"/>
        <w:numPr>
          <w:ilvl w:val="0"/>
          <w:numId w:val="28"/>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your team to respond to fault failures in a timely manner ensuring they are maintained and closed out within set time frame.</w:t>
      </w:r>
    </w:p>
    <w:p w14:paraId="32EE0D39" w14:textId="77777777" w:rsidR="008A539E" w:rsidRDefault="008A539E" w:rsidP="008A539E">
      <w:pPr>
        <w:rPr>
          <w:rFonts w:ascii="Calibri Light" w:hAnsi="Calibri Light" w:cs="Calibri Light"/>
          <w:color w:val="404040" w:themeColor="text1" w:themeTint="BF"/>
          <w:sz w:val="22"/>
          <w:szCs w:val="22"/>
          <w:lang w:val="en-GB"/>
        </w:rPr>
      </w:pPr>
    </w:p>
    <w:p w14:paraId="717E0A83"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KPI Faults:</w:t>
      </w:r>
    </w:p>
    <w:p w14:paraId="0B663662" w14:textId="77777777" w:rsidR="008A539E" w:rsidRPr="000942B2" w:rsidRDefault="008A539E" w:rsidP="008A539E">
      <w:pPr>
        <w:pStyle w:val="ListParagraph"/>
        <w:numPr>
          <w:ilvl w:val="0"/>
          <w:numId w:val="28"/>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your team to allocate and complete KPI faults set out within SLA and KPIs.</w:t>
      </w:r>
    </w:p>
    <w:p w14:paraId="6B410B91" w14:textId="77777777" w:rsidR="008A539E" w:rsidRDefault="008A539E" w:rsidP="008A539E">
      <w:pPr>
        <w:rPr>
          <w:rFonts w:ascii="Calibri Light" w:hAnsi="Calibri Light" w:cs="Calibri Light"/>
          <w:color w:val="404040" w:themeColor="text1" w:themeTint="BF"/>
          <w:sz w:val="22"/>
          <w:szCs w:val="22"/>
          <w:lang w:val="en-GB"/>
        </w:rPr>
      </w:pPr>
    </w:p>
    <w:p w14:paraId="39659BD5"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Maintenance Of Fleet and Equipment:</w:t>
      </w:r>
    </w:p>
    <w:p w14:paraId="0A18126C" w14:textId="77777777" w:rsidR="008A539E" w:rsidRDefault="008A539E" w:rsidP="008A539E">
      <w:pPr>
        <w:pStyle w:val="ListParagraph"/>
        <w:numPr>
          <w:ilvl w:val="0"/>
          <w:numId w:val="23"/>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Ensure all fleet vehicles within your team are MOT and Serviced in accordance with CSS policy.</w:t>
      </w:r>
    </w:p>
    <w:p w14:paraId="58877D1E" w14:textId="77777777" w:rsidR="008A539E" w:rsidRDefault="008A539E" w:rsidP="008A539E">
      <w:pPr>
        <w:pStyle w:val="ListParagraph"/>
        <w:numPr>
          <w:ilvl w:val="0"/>
          <w:numId w:val="23"/>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Any vehicle damages to be report using the correct avenue, with repairs taking place within a timely manner.</w:t>
      </w:r>
    </w:p>
    <w:p w14:paraId="60D7D777" w14:textId="77777777" w:rsidR="008A539E" w:rsidRDefault="008A539E" w:rsidP="008A539E">
      <w:pPr>
        <w:pStyle w:val="ListParagraph"/>
        <w:numPr>
          <w:ilvl w:val="0"/>
          <w:numId w:val="23"/>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Ensure all vehicles are kept, clean, tidy, and fit for purpose.</w:t>
      </w:r>
    </w:p>
    <w:p w14:paraId="5371DBD4" w14:textId="77777777" w:rsidR="008A539E" w:rsidRDefault="008A539E" w:rsidP="008A539E">
      <w:pPr>
        <w:pStyle w:val="ListParagraph"/>
        <w:numPr>
          <w:ilvl w:val="0"/>
          <w:numId w:val="23"/>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All equipment that is assigned to the deep clean team to be kept clean, tidy, and ready for use.</w:t>
      </w:r>
    </w:p>
    <w:p w14:paraId="520B278F" w14:textId="77777777" w:rsidR="008A539E" w:rsidRDefault="008A539E" w:rsidP="008A539E">
      <w:pPr>
        <w:pStyle w:val="ListParagraph"/>
        <w:numPr>
          <w:ilvl w:val="0"/>
          <w:numId w:val="23"/>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All faulty equipment is to be reported to CSS central in a timely manner for repairs.</w:t>
      </w:r>
    </w:p>
    <w:p w14:paraId="10F98719" w14:textId="77777777" w:rsidR="008A539E" w:rsidRDefault="008A539E" w:rsidP="008A539E">
      <w:pPr>
        <w:pStyle w:val="ListParagraph"/>
        <w:numPr>
          <w:ilvl w:val="0"/>
          <w:numId w:val="23"/>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 xml:space="preserve">All equipment to be asset tagged, PAT tested in accordance with CSS policy. </w:t>
      </w:r>
    </w:p>
    <w:p w14:paraId="4FC07E02" w14:textId="77777777" w:rsidR="008A539E" w:rsidRDefault="008A539E" w:rsidP="008A539E">
      <w:pPr>
        <w:rPr>
          <w:rFonts w:ascii="Calibri Light" w:hAnsi="Calibri Light" w:cs="Calibri Light"/>
          <w:color w:val="404040" w:themeColor="text1" w:themeTint="BF"/>
          <w:sz w:val="22"/>
          <w:szCs w:val="22"/>
          <w:lang w:val="en-GB"/>
        </w:rPr>
      </w:pPr>
    </w:p>
    <w:p w14:paraId="26AEE7D9"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Working in Partnership:</w:t>
      </w:r>
    </w:p>
    <w:p w14:paraId="1F01307F" w14:textId="77777777" w:rsidR="008A539E" w:rsidRDefault="008A539E" w:rsidP="008A539E">
      <w:pPr>
        <w:pStyle w:val="ListParagraph"/>
        <w:numPr>
          <w:ilvl w:val="0"/>
          <w:numId w:val="24"/>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in partnership with the client to ensure desired outcomes are reached.</w:t>
      </w:r>
    </w:p>
    <w:p w14:paraId="0BAE489D" w14:textId="77777777" w:rsidR="008A539E" w:rsidRDefault="008A539E" w:rsidP="008A539E">
      <w:pPr>
        <w:pStyle w:val="ListParagraph"/>
        <w:numPr>
          <w:ilvl w:val="0"/>
          <w:numId w:val="24"/>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Monitor and maintain SLA’s set out within the contracts.</w:t>
      </w:r>
    </w:p>
    <w:p w14:paraId="382465A9" w14:textId="77777777" w:rsidR="008A539E" w:rsidRDefault="008A539E" w:rsidP="008A539E">
      <w:pPr>
        <w:pStyle w:val="ListParagraph"/>
        <w:numPr>
          <w:ilvl w:val="0"/>
          <w:numId w:val="24"/>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Finding solutions to cleaning challenges that may be faced.</w:t>
      </w:r>
    </w:p>
    <w:p w14:paraId="675CC7D4" w14:textId="77777777" w:rsidR="008A539E" w:rsidRDefault="008A539E" w:rsidP="008A539E">
      <w:pPr>
        <w:rPr>
          <w:rFonts w:ascii="Calibri Light" w:hAnsi="Calibri Light" w:cs="Calibri Light"/>
          <w:color w:val="404040" w:themeColor="text1" w:themeTint="BF"/>
          <w:sz w:val="22"/>
          <w:szCs w:val="22"/>
          <w:lang w:val="en-GB"/>
        </w:rPr>
      </w:pPr>
    </w:p>
    <w:p w14:paraId="6D6AFC22"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Month End Reporting:</w:t>
      </w:r>
    </w:p>
    <w:p w14:paraId="3C57A8AD" w14:textId="77777777" w:rsidR="008A539E" w:rsidRDefault="008A539E" w:rsidP="008A539E">
      <w:pPr>
        <w:pStyle w:val="ListParagraph"/>
        <w:numPr>
          <w:ilvl w:val="0"/>
          <w:numId w:val="27"/>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Provide data required by regional contracts manager and clients.</w:t>
      </w:r>
    </w:p>
    <w:p w14:paraId="09EEC64C" w14:textId="77777777" w:rsidR="008A539E" w:rsidRDefault="008A539E" w:rsidP="008A539E">
      <w:pPr>
        <w:pStyle w:val="ListParagraph"/>
        <w:numPr>
          <w:ilvl w:val="0"/>
          <w:numId w:val="27"/>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Produce and provide a report outlining your teams performance and delivery of projects.</w:t>
      </w:r>
    </w:p>
    <w:p w14:paraId="283A1618" w14:textId="77777777" w:rsidR="008A539E" w:rsidRDefault="008A539E" w:rsidP="008A539E">
      <w:pPr>
        <w:rPr>
          <w:rFonts w:ascii="Calibri Light" w:hAnsi="Calibri Light" w:cs="Calibri Light"/>
          <w:color w:val="404040" w:themeColor="text1" w:themeTint="BF"/>
          <w:sz w:val="22"/>
          <w:szCs w:val="22"/>
          <w:lang w:val="en-GB"/>
        </w:rPr>
      </w:pPr>
    </w:p>
    <w:p w14:paraId="576E714E" w14:textId="77777777" w:rsidR="008A539E" w:rsidRDefault="008A539E" w:rsidP="008A539E">
      <w:p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Scope Works:</w:t>
      </w:r>
    </w:p>
    <w:p w14:paraId="42FDAE54" w14:textId="77777777" w:rsidR="008A539E" w:rsidRDefault="008A539E" w:rsidP="008A539E">
      <w:pPr>
        <w:pStyle w:val="ListParagraph"/>
        <w:numPr>
          <w:ilvl w:val="0"/>
          <w:numId w:val="3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Attend sites pre works to scope requirements.</w:t>
      </w:r>
    </w:p>
    <w:p w14:paraId="1915A30F" w14:textId="77777777" w:rsidR="008A539E" w:rsidRDefault="008A539E" w:rsidP="008A539E">
      <w:pPr>
        <w:pStyle w:val="ListParagraph"/>
        <w:numPr>
          <w:ilvl w:val="0"/>
          <w:numId w:val="3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regional contract manager on pricing model.</w:t>
      </w:r>
    </w:p>
    <w:p w14:paraId="6E1D486B" w14:textId="77777777" w:rsidR="008A539E" w:rsidRPr="000942B2" w:rsidRDefault="008A539E" w:rsidP="008A539E">
      <w:pPr>
        <w:pStyle w:val="ListParagraph"/>
        <w:numPr>
          <w:ilvl w:val="0"/>
          <w:numId w:val="30"/>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Work with suppliers to ensure all required access equipment is readily available to deliver works.</w:t>
      </w:r>
    </w:p>
    <w:p w14:paraId="74702622" w14:textId="77777777" w:rsidR="008A539E" w:rsidRDefault="008A539E" w:rsidP="008A539E">
      <w:pPr>
        <w:pStyle w:val="NormalWeb"/>
        <w:spacing w:before="0" w:beforeAutospacing="0" w:after="0" w:afterAutospacing="0"/>
        <w:rPr>
          <w:rFonts w:asciiTheme="majorHAnsi" w:eastAsiaTheme="minorHAnsi" w:hAnsiTheme="majorHAnsi" w:cs="Calibri"/>
          <w:color w:val="474746"/>
          <w:sz w:val="22"/>
          <w:szCs w:val="22"/>
          <w:lang w:eastAsia="en-US"/>
        </w:rPr>
      </w:pPr>
    </w:p>
    <w:p w14:paraId="0D73CA89" w14:textId="77777777" w:rsidR="008A539E" w:rsidRDefault="008A539E" w:rsidP="008A539E">
      <w:pPr>
        <w:pStyle w:val="Heading2"/>
        <w:rPr>
          <w:rFonts w:ascii="Calibri Light" w:hAnsi="Calibri Light" w:cs="Calibri Light"/>
        </w:rPr>
      </w:pPr>
      <w:r>
        <w:rPr>
          <w:rFonts w:ascii="Calibri Light" w:hAnsi="Calibri Light" w:cs="Calibri Light"/>
        </w:rPr>
        <w:t>IT Requirements</w:t>
      </w:r>
    </w:p>
    <w:p w14:paraId="2E2D97B4" w14:textId="77777777" w:rsidR="008A539E" w:rsidRPr="003D3435" w:rsidRDefault="008A539E" w:rsidP="008A539E">
      <w:pPr>
        <w:pStyle w:val="ListParagraph"/>
        <w:numPr>
          <w:ilvl w:val="0"/>
          <w:numId w:val="16"/>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 xml:space="preserve">Have </w:t>
      </w:r>
      <w:r>
        <w:rPr>
          <w:rFonts w:ascii="Calibri Light" w:hAnsi="Calibri Light" w:cs="Calibri Light"/>
          <w:color w:val="404040" w:themeColor="text1" w:themeTint="BF"/>
          <w:sz w:val="22"/>
          <w:szCs w:val="22"/>
          <w:lang w:val="en-GB"/>
        </w:rPr>
        <w:t>great Microsoft Office Skills.</w:t>
      </w:r>
    </w:p>
    <w:p w14:paraId="26219521" w14:textId="77777777" w:rsidR="008A539E" w:rsidRPr="000942B2" w:rsidRDefault="008A539E" w:rsidP="008A539E">
      <w:pPr>
        <w:pStyle w:val="ListParagraph"/>
        <w:numPr>
          <w:ilvl w:val="0"/>
          <w:numId w:val="16"/>
        </w:numPr>
        <w:rPr>
          <w:rFonts w:ascii="Calibri Light" w:hAnsi="Calibri Light" w:cs="Calibri Light"/>
          <w:color w:val="404040" w:themeColor="text1" w:themeTint="BF"/>
          <w:sz w:val="20"/>
          <w:szCs w:val="20"/>
          <w:lang w:val="en-GB"/>
        </w:rPr>
      </w:pPr>
      <w:r>
        <w:rPr>
          <w:rFonts w:ascii="Calibri Light" w:hAnsi="Calibri Light" w:cs="Calibri Light"/>
          <w:color w:val="404040" w:themeColor="text1" w:themeTint="BF"/>
          <w:sz w:val="22"/>
          <w:szCs w:val="22"/>
          <w:lang w:val="en-GB"/>
        </w:rPr>
        <w:t>Have a great understanding of web and app-based programs.</w:t>
      </w:r>
    </w:p>
    <w:p w14:paraId="7162EA6D" w14:textId="77777777" w:rsidR="008A539E" w:rsidRDefault="008A539E" w:rsidP="008A539E">
      <w:pPr>
        <w:rPr>
          <w:rFonts w:ascii="Calibri Light" w:hAnsi="Calibri Light" w:cs="Calibri Light"/>
          <w:color w:val="404040" w:themeColor="text1" w:themeTint="BF"/>
          <w:sz w:val="20"/>
          <w:szCs w:val="20"/>
          <w:lang w:val="en-GB"/>
        </w:rPr>
      </w:pPr>
    </w:p>
    <w:p w14:paraId="7AC856D3" w14:textId="77777777" w:rsidR="008A539E" w:rsidRDefault="008A539E" w:rsidP="008A539E">
      <w:pPr>
        <w:pStyle w:val="Heading2"/>
        <w:rPr>
          <w:rFonts w:ascii="Calibri Light" w:hAnsi="Calibri Light" w:cs="Calibri Light"/>
        </w:rPr>
      </w:pPr>
      <w:r>
        <w:rPr>
          <w:rFonts w:ascii="Calibri Light" w:hAnsi="Calibri Light" w:cs="Calibri Light"/>
        </w:rPr>
        <w:t>Mandatory Requirements of Role</w:t>
      </w:r>
    </w:p>
    <w:p w14:paraId="1BBB3C34" w14:textId="5B331CD2" w:rsidR="000B1847" w:rsidRPr="000942B2" w:rsidRDefault="000B1847" w:rsidP="000B1847">
      <w:pPr>
        <w:pStyle w:val="ListParagraph"/>
        <w:numPr>
          <w:ilvl w:val="0"/>
          <w:numId w:val="31"/>
        </w:numPr>
        <w:rPr>
          <w:rFonts w:ascii="Calibri Light" w:hAnsi="Calibri Light" w:cs="Calibri Light"/>
          <w:sz w:val="22"/>
          <w:szCs w:val="22"/>
          <w:lang w:val="en-GB"/>
        </w:rPr>
      </w:pPr>
      <w:r w:rsidRPr="000942B2">
        <w:rPr>
          <w:rFonts w:ascii="Calibri Light" w:hAnsi="Calibri Light" w:cs="Calibri Light"/>
          <w:sz w:val="22"/>
          <w:szCs w:val="22"/>
          <w:lang w:val="en-GB"/>
        </w:rPr>
        <w:t>Manual drive license</w:t>
      </w:r>
      <w:r>
        <w:rPr>
          <w:rFonts w:ascii="Calibri Light" w:hAnsi="Calibri Light" w:cs="Calibri Light"/>
          <w:sz w:val="22"/>
          <w:szCs w:val="22"/>
          <w:lang w:val="en-GB"/>
        </w:rPr>
        <w:t xml:space="preserve"> – Use of company vehicle to ensure equipment is available for </w:t>
      </w:r>
      <w:r w:rsidR="00484280">
        <w:rPr>
          <w:rFonts w:ascii="Calibri Light" w:hAnsi="Calibri Light" w:cs="Calibri Light"/>
          <w:sz w:val="22"/>
          <w:szCs w:val="22"/>
          <w:lang w:val="en-GB"/>
        </w:rPr>
        <w:t>job</w:t>
      </w:r>
      <w:r>
        <w:rPr>
          <w:rFonts w:ascii="Calibri Light" w:hAnsi="Calibri Light" w:cs="Calibri Light"/>
          <w:sz w:val="22"/>
          <w:szCs w:val="22"/>
          <w:lang w:val="en-GB"/>
        </w:rPr>
        <w:t>.</w:t>
      </w:r>
    </w:p>
    <w:p w14:paraId="0F593512" w14:textId="77777777" w:rsidR="008A539E" w:rsidRPr="000942B2" w:rsidRDefault="008A539E" w:rsidP="008A539E">
      <w:pPr>
        <w:pStyle w:val="ListParagraph"/>
        <w:numPr>
          <w:ilvl w:val="0"/>
          <w:numId w:val="31"/>
        </w:numPr>
        <w:rPr>
          <w:rFonts w:ascii="Calibri Light" w:hAnsi="Calibri Light" w:cs="Calibri Light"/>
          <w:sz w:val="22"/>
          <w:szCs w:val="22"/>
          <w:lang w:val="en-GB"/>
        </w:rPr>
      </w:pPr>
      <w:r w:rsidRPr="000942B2">
        <w:rPr>
          <w:rFonts w:ascii="Calibri Light" w:hAnsi="Calibri Light" w:cs="Calibri Light"/>
          <w:sz w:val="22"/>
          <w:szCs w:val="22"/>
          <w:lang w:val="en-GB"/>
        </w:rPr>
        <w:t>Driven a L2H3 van</w:t>
      </w:r>
    </w:p>
    <w:p w14:paraId="6C55BBB1" w14:textId="65C19CEC" w:rsidR="008A539E" w:rsidRPr="000942B2" w:rsidRDefault="008A539E" w:rsidP="008A539E">
      <w:pPr>
        <w:pStyle w:val="ListParagraph"/>
        <w:numPr>
          <w:ilvl w:val="0"/>
          <w:numId w:val="31"/>
        </w:numPr>
        <w:rPr>
          <w:rFonts w:ascii="Calibri Light" w:hAnsi="Calibri Light" w:cs="Calibri Light"/>
          <w:b/>
          <w:bCs/>
          <w:sz w:val="22"/>
          <w:szCs w:val="22"/>
          <w:lang w:val="en-GB"/>
        </w:rPr>
      </w:pPr>
      <w:r w:rsidRPr="000942B2">
        <w:rPr>
          <w:rFonts w:ascii="Calibri Light" w:hAnsi="Calibri Light" w:cs="Calibri Light"/>
          <w:sz w:val="22"/>
          <w:szCs w:val="22"/>
          <w:lang w:val="en-GB"/>
        </w:rPr>
        <w:t xml:space="preserve">IPAF, PASMA and PTS </w:t>
      </w:r>
      <w:r w:rsidR="00A43290">
        <w:rPr>
          <w:rFonts w:ascii="Calibri Light" w:hAnsi="Calibri Light" w:cs="Calibri Light"/>
          <w:sz w:val="22"/>
          <w:szCs w:val="22"/>
          <w:lang w:val="en-GB"/>
        </w:rPr>
        <w:t xml:space="preserve">and Harness Trained </w:t>
      </w:r>
      <w:r w:rsidRPr="000942B2">
        <w:rPr>
          <w:rFonts w:ascii="Calibri Light" w:hAnsi="Calibri Light" w:cs="Calibri Light"/>
          <w:b/>
          <w:bCs/>
          <w:sz w:val="16"/>
          <w:szCs w:val="16"/>
          <w:lang w:val="en-GB"/>
        </w:rPr>
        <w:t>*Can obtain via Carlisle</w:t>
      </w:r>
    </w:p>
    <w:p w14:paraId="300E726F" w14:textId="77777777" w:rsidR="008A539E" w:rsidRPr="000942B2" w:rsidRDefault="008A539E" w:rsidP="008A539E">
      <w:pPr>
        <w:pStyle w:val="ListParagraph"/>
        <w:numPr>
          <w:ilvl w:val="0"/>
          <w:numId w:val="31"/>
        </w:numPr>
        <w:rPr>
          <w:rFonts w:ascii="Calibri Light" w:hAnsi="Calibri Light" w:cs="Calibri Light"/>
          <w:sz w:val="22"/>
          <w:szCs w:val="22"/>
          <w:lang w:val="en-GB"/>
        </w:rPr>
      </w:pPr>
      <w:r w:rsidRPr="000942B2">
        <w:rPr>
          <w:rFonts w:ascii="Calibri Light" w:hAnsi="Calibri Light" w:cs="Calibri Light"/>
          <w:sz w:val="22"/>
          <w:szCs w:val="22"/>
          <w:lang w:val="en-GB"/>
        </w:rPr>
        <w:t>Flexible working of days, nights, weekend days and weekend nights</w:t>
      </w:r>
    </w:p>
    <w:p w14:paraId="3548CCFD" w14:textId="77777777" w:rsidR="008A539E" w:rsidRDefault="008A539E" w:rsidP="008A539E">
      <w:pPr>
        <w:rPr>
          <w:rFonts w:ascii="Calibri Light" w:hAnsi="Calibri Light" w:cs="Calibri Light"/>
          <w:color w:val="404040" w:themeColor="text1" w:themeTint="BF"/>
          <w:sz w:val="20"/>
          <w:szCs w:val="20"/>
          <w:lang w:val="en-GB"/>
        </w:rPr>
      </w:pPr>
    </w:p>
    <w:p w14:paraId="6CFE8663" w14:textId="77777777" w:rsidR="008A539E" w:rsidRDefault="008A539E" w:rsidP="008A539E">
      <w:pPr>
        <w:rPr>
          <w:rFonts w:ascii="Calibri Light" w:hAnsi="Calibri Light" w:cs="Calibri Light"/>
          <w:color w:val="404040" w:themeColor="text1" w:themeTint="BF"/>
          <w:sz w:val="20"/>
          <w:szCs w:val="20"/>
          <w:lang w:val="en-GB"/>
        </w:rPr>
      </w:pPr>
    </w:p>
    <w:p w14:paraId="07F0AE77" w14:textId="77777777" w:rsidR="008A539E" w:rsidRDefault="008A539E" w:rsidP="008A539E">
      <w:pPr>
        <w:rPr>
          <w:rFonts w:ascii="Calibri Light" w:hAnsi="Calibri Light" w:cs="Calibri Light"/>
          <w:color w:val="404040" w:themeColor="text1" w:themeTint="BF"/>
          <w:sz w:val="20"/>
          <w:szCs w:val="20"/>
          <w:lang w:val="en-GB"/>
        </w:rPr>
      </w:pPr>
    </w:p>
    <w:p w14:paraId="3B7C3BD3" w14:textId="77777777" w:rsidR="008A539E" w:rsidRDefault="008A539E" w:rsidP="008A539E">
      <w:pPr>
        <w:rPr>
          <w:rFonts w:ascii="Calibri Light" w:hAnsi="Calibri Light" w:cs="Calibri Light"/>
          <w:color w:val="404040" w:themeColor="text1" w:themeTint="BF"/>
          <w:sz w:val="20"/>
          <w:szCs w:val="20"/>
          <w:lang w:val="en-GB"/>
        </w:rPr>
      </w:pPr>
    </w:p>
    <w:p w14:paraId="031FB63F" w14:textId="77777777" w:rsidR="008A539E" w:rsidRDefault="008A539E" w:rsidP="008A539E">
      <w:pPr>
        <w:rPr>
          <w:rFonts w:ascii="Calibri Light" w:hAnsi="Calibri Light" w:cs="Calibri Light"/>
          <w:color w:val="404040" w:themeColor="text1" w:themeTint="BF"/>
          <w:sz w:val="20"/>
          <w:szCs w:val="20"/>
          <w:lang w:val="en-GB"/>
        </w:rPr>
      </w:pPr>
    </w:p>
    <w:p w14:paraId="61578BC1" w14:textId="77777777" w:rsidR="008A539E" w:rsidRDefault="008A539E" w:rsidP="008A539E">
      <w:pPr>
        <w:rPr>
          <w:rFonts w:ascii="Calibri Light" w:hAnsi="Calibri Light" w:cs="Calibri Light"/>
          <w:color w:val="404040" w:themeColor="text1" w:themeTint="BF"/>
          <w:sz w:val="20"/>
          <w:szCs w:val="20"/>
          <w:lang w:val="en-GB"/>
        </w:rPr>
      </w:pPr>
    </w:p>
    <w:p w14:paraId="71AF0E08" w14:textId="77777777" w:rsidR="008A539E" w:rsidRDefault="008A539E" w:rsidP="008A539E">
      <w:pPr>
        <w:rPr>
          <w:rFonts w:ascii="Calibri Light" w:hAnsi="Calibri Light" w:cs="Calibri Light"/>
          <w:color w:val="404040" w:themeColor="text1" w:themeTint="BF"/>
          <w:sz w:val="20"/>
          <w:szCs w:val="20"/>
          <w:lang w:val="en-GB"/>
        </w:rPr>
      </w:pPr>
    </w:p>
    <w:p w14:paraId="7D400128" w14:textId="77777777" w:rsidR="008A539E" w:rsidRPr="000942B2" w:rsidRDefault="008A539E" w:rsidP="008A539E">
      <w:pPr>
        <w:rPr>
          <w:rFonts w:ascii="Calibri Light" w:hAnsi="Calibri Light" w:cs="Calibri Light"/>
          <w:color w:val="404040" w:themeColor="text1" w:themeTint="BF"/>
          <w:sz w:val="20"/>
          <w:szCs w:val="20"/>
          <w:lang w:val="en-GB"/>
        </w:rPr>
      </w:pPr>
    </w:p>
    <w:p w14:paraId="44ECD662" w14:textId="77777777" w:rsidR="008A539E" w:rsidRDefault="008A539E" w:rsidP="008A539E">
      <w:pPr>
        <w:pStyle w:val="Heading2"/>
        <w:rPr>
          <w:rFonts w:ascii="Calibri Light" w:hAnsi="Calibri Light" w:cs="Calibri Light"/>
        </w:rPr>
      </w:pPr>
      <w:r w:rsidRPr="003D3435">
        <w:rPr>
          <w:rFonts w:ascii="Calibri Light" w:hAnsi="Calibri Light" w:cs="Calibri Light"/>
        </w:rPr>
        <w:lastRenderedPageBreak/>
        <w:t>Skills Preferred</w:t>
      </w:r>
    </w:p>
    <w:p w14:paraId="4CE94A96" w14:textId="77777777" w:rsidR="008A539E" w:rsidRPr="003D3435" w:rsidRDefault="008A539E" w:rsidP="008A539E">
      <w:pPr>
        <w:pStyle w:val="ListParagraph"/>
        <w:numPr>
          <w:ilvl w:val="0"/>
          <w:numId w:val="17"/>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Good level of communication.</w:t>
      </w:r>
    </w:p>
    <w:p w14:paraId="2CDF464B" w14:textId="77777777" w:rsidR="008A539E" w:rsidRPr="003D3435" w:rsidRDefault="008A539E" w:rsidP="008A539E">
      <w:pPr>
        <w:pStyle w:val="ListParagraph"/>
        <w:numPr>
          <w:ilvl w:val="0"/>
          <w:numId w:val="17"/>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Ability to work</w:t>
      </w:r>
      <w:r>
        <w:rPr>
          <w:rFonts w:ascii="Calibri Light" w:hAnsi="Calibri Light" w:cs="Calibri Light"/>
          <w:color w:val="404040" w:themeColor="text1" w:themeTint="BF"/>
          <w:sz w:val="22"/>
          <w:szCs w:val="22"/>
          <w:lang w:val="en-GB"/>
        </w:rPr>
        <w:t xml:space="preserve"> and lead a team.</w:t>
      </w:r>
    </w:p>
    <w:p w14:paraId="0C987102" w14:textId="77777777" w:rsidR="008A539E" w:rsidRDefault="008A539E" w:rsidP="008A539E">
      <w:pPr>
        <w:pStyle w:val="ListParagraph"/>
        <w:numPr>
          <w:ilvl w:val="0"/>
          <w:numId w:val="17"/>
        </w:numPr>
        <w:rPr>
          <w:rFonts w:ascii="Calibri Light" w:hAnsi="Calibri Light" w:cs="Calibri Light"/>
          <w:color w:val="404040" w:themeColor="text1" w:themeTint="BF"/>
          <w:sz w:val="22"/>
          <w:szCs w:val="22"/>
          <w:lang w:val="en-GB"/>
        </w:rPr>
      </w:pPr>
      <w:r w:rsidRPr="003D3435">
        <w:rPr>
          <w:rFonts w:ascii="Calibri Light" w:hAnsi="Calibri Light" w:cs="Calibri Light"/>
          <w:color w:val="404040" w:themeColor="text1" w:themeTint="BF"/>
          <w:sz w:val="22"/>
          <w:szCs w:val="22"/>
          <w:lang w:val="en-GB"/>
        </w:rPr>
        <w:t>Ability to be proactive and efficient in approach.</w:t>
      </w:r>
    </w:p>
    <w:p w14:paraId="4F341153" w14:textId="77777777" w:rsidR="008A539E" w:rsidRDefault="008A539E" w:rsidP="008A539E">
      <w:pPr>
        <w:pStyle w:val="ListParagraph"/>
        <w:numPr>
          <w:ilvl w:val="0"/>
          <w:numId w:val="17"/>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Ability to solve problems and deal with ad hoc challenges.</w:t>
      </w:r>
    </w:p>
    <w:p w14:paraId="1B896E74" w14:textId="77777777" w:rsidR="008A539E" w:rsidRPr="001F2D4B" w:rsidRDefault="008A539E" w:rsidP="008A539E">
      <w:pPr>
        <w:pStyle w:val="ListParagraph"/>
        <w:numPr>
          <w:ilvl w:val="0"/>
          <w:numId w:val="17"/>
        </w:numPr>
        <w:rPr>
          <w:rFonts w:ascii="Calibri Light" w:hAnsi="Calibri Light" w:cs="Calibri Light"/>
          <w:color w:val="404040" w:themeColor="text1" w:themeTint="BF"/>
          <w:sz w:val="22"/>
          <w:szCs w:val="22"/>
          <w:lang w:val="en-GB"/>
        </w:rPr>
      </w:pPr>
      <w:r>
        <w:rPr>
          <w:rFonts w:ascii="Calibri Light" w:hAnsi="Calibri Light" w:cs="Calibri Light"/>
          <w:color w:val="404040" w:themeColor="text1" w:themeTint="BF"/>
          <w:sz w:val="22"/>
          <w:szCs w:val="22"/>
          <w:lang w:val="en-GB"/>
        </w:rPr>
        <w:t>Ability to work from you own initiative.</w:t>
      </w:r>
    </w:p>
    <w:p w14:paraId="025F0EB1" w14:textId="77777777" w:rsidR="008A539E" w:rsidRPr="001052B9" w:rsidRDefault="008A539E" w:rsidP="008A539E">
      <w:pPr>
        <w:rPr>
          <w:rFonts w:ascii="Calibri Light" w:hAnsi="Calibri Light" w:cs="Calibri Light"/>
          <w:b/>
          <w:bCs/>
          <w:color w:val="404040" w:themeColor="text1" w:themeTint="BF"/>
          <w:sz w:val="16"/>
          <w:szCs w:val="16"/>
          <w:lang w:val="en-GB"/>
        </w:rPr>
      </w:pPr>
      <w:r w:rsidRPr="000942B2">
        <w:rPr>
          <w:rFonts w:ascii="Calibri Light" w:hAnsi="Calibri Light" w:cs="Calibri Light"/>
          <w:b/>
          <w:bCs/>
          <w:color w:val="404040" w:themeColor="text1" w:themeTint="BF"/>
          <w:sz w:val="16"/>
          <w:szCs w:val="16"/>
          <w:lang w:val="en-GB"/>
        </w:rPr>
        <w:t>*This role comes with training provided.</w:t>
      </w:r>
    </w:p>
    <w:p w14:paraId="13C358C5" w14:textId="77777777" w:rsidR="008A539E" w:rsidRDefault="008A539E" w:rsidP="008A539E">
      <w:pPr>
        <w:rPr>
          <w:rFonts w:ascii="Calibri Light" w:hAnsi="Calibri Light" w:cs="Calibri Light"/>
          <w:color w:val="404040" w:themeColor="text1" w:themeTint="BF"/>
          <w:sz w:val="16"/>
          <w:szCs w:val="16"/>
          <w:lang w:val="en-GB"/>
        </w:rPr>
      </w:pPr>
    </w:p>
    <w:p w14:paraId="48314773" w14:textId="77777777" w:rsidR="008A539E" w:rsidRPr="003E27C7" w:rsidRDefault="008A539E" w:rsidP="008A539E">
      <w:pPr>
        <w:rPr>
          <w:rFonts w:ascii="Calibri Light" w:hAnsi="Calibri Light" w:cs="Calibri Light"/>
          <w:color w:val="404040" w:themeColor="text1" w:themeTint="BF"/>
          <w:sz w:val="16"/>
          <w:szCs w:val="16"/>
          <w:lang w:val="en-GB"/>
        </w:rPr>
      </w:pPr>
    </w:p>
    <w:p w14:paraId="258ED501" w14:textId="77777777" w:rsidR="008A539E" w:rsidRPr="003E27C7" w:rsidRDefault="008A539E" w:rsidP="008A539E">
      <w:pPr>
        <w:rPr>
          <w:lang w:val="en-GB"/>
        </w:rPr>
      </w:pPr>
    </w:p>
    <w:p w14:paraId="738E531D" w14:textId="77777777" w:rsidR="008A539E" w:rsidRDefault="008A539E" w:rsidP="008A539E">
      <w:pPr>
        <w:pStyle w:val="Heading2"/>
        <w:rPr>
          <w:rFonts w:ascii="Calibri Light" w:hAnsi="Calibri Light" w:cs="Calibri Light"/>
          <w:sz w:val="22"/>
          <w:szCs w:val="22"/>
        </w:rPr>
      </w:pPr>
      <w:r>
        <w:rPr>
          <w:rFonts w:ascii="Calibri Light" w:hAnsi="Calibri Light" w:cs="Calibri Light"/>
          <w:sz w:val="22"/>
          <w:szCs w:val="22"/>
        </w:rPr>
        <w:t>Operative Name: …………………………………………</w:t>
      </w:r>
      <w:proofErr w:type="gramStart"/>
      <w:r>
        <w:rPr>
          <w:rFonts w:ascii="Calibri Light" w:hAnsi="Calibri Light" w:cs="Calibri Light"/>
          <w:sz w:val="22"/>
          <w:szCs w:val="22"/>
        </w:rPr>
        <w:t>…..</w:t>
      </w:r>
      <w:proofErr w:type="gramEnd"/>
    </w:p>
    <w:p w14:paraId="361771E0" w14:textId="77777777" w:rsidR="008A539E" w:rsidRPr="00C601AD" w:rsidRDefault="008A539E" w:rsidP="008A539E">
      <w:pPr>
        <w:rPr>
          <w:lang w:val="en-GB"/>
        </w:rPr>
      </w:pPr>
    </w:p>
    <w:p w14:paraId="75BC9B3C" w14:textId="1B79512C" w:rsidR="008A539E" w:rsidRDefault="008A539E" w:rsidP="008A539E">
      <w:pPr>
        <w:pStyle w:val="Heading2"/>
        <w:rPr>
          <w:rFonts w:ascii="Calibri Light" w:hAnsi="Calibri Light" w:cs="Calibri Light"/>
          <w:sz w:val="22"/>
          <w:szCs w:val="22"/>
        </w:rPr>
      </w:pPr>
      <w:r>
        <w:rPr>
          <w:rFonts w:ascii="Calibri Light" w:hAnsi="Calibri Light" w:cs="Calibri Light"/>
          <w:sz w:val="22"/>
          <w:szCs w:val="22"/>
        </w:rPr>
        <w:t>Operative Sign: ………………………………………………</w:t>
      </w:r>
    </w:p>
    <w:p w14:paraId="6158CCA4" w14:textId="77777777" w:rsidR="008A539E" w:rsidRPr="008A539E" w:rsidRDefault="008A539E" w:rsidP="008A539E"/>
    <w:p w14:paraId="5F9C408F" w14:textId="77777777" w:rsidR="008A539E" w:rsidRDefault="008A539E" w:rsidP="008A539E">
      <w:pPr>
        <w:pStyle w:val="Heading2"/>
        <w:rPr>
          <w:rFonts w:ascii="Calibri Light" w:hAnsi="Calibri Light" w:cs="Calibri Light"/>
          <w:sz w:val="22"/>
          <w:szCs w:val="22"/>
        </w:rPr>
      </w:pPr>
      <w:r>
        <w:rPr>
          <w:rFonts w:ascii="Calibri Light" w:hAnsi="Calibri Light" w:cs="Calibri Light"/>
          <w:sz w:val="22"/>
          <w:szCs w:val="22"/>
        </w:rPr>
        <w:t>Date: ……………………………………</w:t>
      </w:r>
    </w:p>
    <w:p w14:paraId="389640D6" w14:textId="77777777" w:rsidR="002A6941" w:rsidRDefault="002A6941" w:rsidP="002A6941"/>
    <w:p w14:paraId="77422EF3" w14:textId="77777777" w:rsidR="002A6941" w:rsidRDefault="002A6941" w:rsidP="002A6941"/>
    <w:p w14:paraId="41101EFB" w14:textId="77777777" w:rsidR="002A6941" w:rsidRDefault="002A6941" w:rsidP="002A6941"/>
    <w:p w14:paraId="22816305" w14:textId="77777777" w:rsidR="002A6941" w:rsidRPr="00115D84" w:rsidRDefault="002A6941" w:rsidP="002A6941"/>
    <w:sectPr w:rsidR="002A6941" w:rsidRPr="00115D84" w:rsidSect="002E38AC">
      <w:headerReference w:type="default" r:id="rId12"/>
      <w:footerReference w:type="default" r:id="rId13"/>
      <w:pgSz w:w="11906" w:h="16838"/>
      <w:pgMar w:top="1702" w:right="1080" w:bottom="993" w:left="1080"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7834" w14:textId="77777777" w:rsidR="00CD66D7" w:rsidRDefault="00CD66D7" w:rsidP="0032210D">
      <w:r>
        <w:separator/>
      </w:r>
    </w:p>
  </w:endnote>
  <w:endnote w:type="continuationSeparator" w:id="0">
    <w:p w14:paraId="5C95220D" w14:textId="77777777" w:rsidR="00CD66D7" w:rsidRDefault="00CD66D7" w:rsidP="0032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31"/>
    </w:tblGrid>
    <w:tr w:rsidR="0047634C" w14:paraId="3AE44B5B" w14:textId="77777777" w:rsidTr="00CA4B23">
      <w:tc>
        <w:tcPr>
          <w:tcW w:w="8505" w:type="dxa"/>
        </w:tcPr>
        <w:p w14:paraId="5C4F6BAF" w14:textId="2CF8EF51" w:rsidR="0047634C" w:rsidRPr="00361771" w:rsidRDefault="008A539E" w:rsidP="00CA4B23">
          <w:pPr>
            <w:pStyle w:val="Footer"/>
            <w:tabs>
              <w:tab w:val="clear" w:pos="4513"/>
              <w:tab w:val="center" w:pos="8295"/>
            </w:tabs>
          </w:pPr>
          <w:r>
            <w:t>Specialist Deep Clean Supervisor JD V1</w:t>
          </w:r>
        </w:p>
      </w:tc>
      <w:tc>
        <w:tcPr>
          <w:tcW w:w="1231" w:type="dxa"/>
          <w:vAlign w:val="bottom"/>
        </w:tcPr>
        <w:p w14:paraId="6DE30FDC" w14:textId="77777777" w:rsidR="0047634C" w:rsidRPr="00B02316" w:rsidRDefault="0047634C" w:rsidP="00B02316">
          <w:pPr>
            <w:pStyle w:val="FooterPageNo"/>
            <w:spacing w:before="40" w:after="40"/>
            <w:rPr>
              <w:color w:val="646363"/>
            </w:rPr>
          </w:pPr>
          <w:r w:rsidRPr="00B02316">
            <w:rPr>
              <w:color w:val="646363"/>
            </w:rPr>
            <w:t xml:space="preserve">Page </w:t>
          </w:r>
          <w:r w:rsidRPr="00B02316">
            <w:rPr>
              <w:color w:val="646363"/>
            </w:rPr>
            <w:fldChar w:fldCharType="begin"/>
          </w:r>
          <w:r w:rsidRPr="00B02316">
            <w:rPr>
              <w:color w:val="646363"/>
            </w:rPr>
            <w:instrText xml:space="preserve"> PAGE  \* Arabic  \* MERGEFORMAT </w:instrText>
          </w:r>
          <w:r w:rsidRPr="00B02316">
            <w:rPr>
              <w:color w:val="646363"/>
            </w:rPr>
            <w:fldChar w:fldCharType="separate"/>
          </w:r>
          <w:r w:rsidR="00E13887">
            <w:rPr>
              <w:noProof/>
              <w:color w:val="646363"/>
            </w:rPr>
            <w:t>1</w:t>
          </w:r>
          <w:r w:rsidRPr="00B02316">
            <w:rPr>
              <w:color w:val="646363"/>
            </w:rPr>
            <w:fldChar w:fldCharType="end"/>
          </w:r>
          <w:r w:rsidRPr="00B02316">
            <w:rPr>
              <w:color w:val="646363"/>
            </w:rPr>
            <w:t xml:space="preserve"> of </w:t>
          </w:r>
          <w:r w:rsidRPr="00B02316">
            <w:rPr>
              <w:noProof/>
              <w:color w:val="646363"/>
            </w:rPr>
            <w:fldChar w:fldCharType="begin"/>
          </w:r>
          <w:r w:rsidRPr="00B02316">
            <w:rPr>
              <w:noProof/>
              <w:color w:val="646363"/>
            </w:rPr>
            <w:instrText xml:space="preserve"> NUMPAGES  \* Arabic  \* MERGEFORMAT </w:instrText>
          </w:r>
          <w:r w:rsidRPr="00B02316">
            <w:rPr>
              <w:noProof/>
              <w:color w:val="646363"/>
            </w:rPr>
            <w:fldChar w:fldCharType="separate"/>
          </w:r>
          <w:r w:rsidR="00E13887">
            <w:rPr>
              <w:noProof/>
              <w:color w:val="646363"/>
            </w:rPr>
            <w:t>4</w:t>
          </w:r>
          <w:r w:rsidRPr="00B02316">
            <w:rPr>
              <w:noProof/>
              <w:color w:val="646363"/>
            </w:rPr>
            <w:fldChar w:fldCharType="end"/>
          </w:r>
        </w:p>
      </w:tc>
    </w:tr>
  </w:tbl>
  <w:p w14:paraId="632BB334" w14:textId="77777777" w:rsidR="0047634C" w:rsidRDefault="0047634C" w:rsidP="0036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07C6" w14:textId="77777777" w:rsidR="00CD66D7" w:rsidRDefault="00CD66D7" w:rsidP="0032210D">
      <w:r>
        <w:separator/>
      </w:r>
    </w:p>
  </w:footnote>
  <w:footnote w:type="continuationSeparator" w:id="0">
    <w:p w14:paraId="6B85655E" w14:textId="77777777" w:rsidR="00CD66D7" w:rsidRDefault="00CD66D7" w:rsidP="0032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4F1" w14:textId="77777777" w:rsidR="0047634C" w:rsidRDefault="0047634C" w:rsidP="00361771">
    <w:pPr>
      <w:pStyle w:val="CommentText"/>
    </w:pPr>
    <w:r w:rsidRPr="00361771">
      <w:drawing>
        <wp:anchor distT="0" distB="0" distL="114300" distR="114300" simplePos="0" relativeHeight="251661312" behindDoc="1" locked="0" layoutInCell="1" allowOverlap="1" wp14:anchorId="18D13F93" wp14:editId="2E80A8AB">
          <wp:simplePos x="0" y="0"/>
          <wp:positionH relativeFrom="page">
            <wp:align>right</wp:align>
          </wp:positionH>
          <wp:positionV relativeFrom="paragraph">
            <wp:posOffset>-449580</wp:posOffset>
          </wp:positionV>
          <wp:extent cx="7553074" cy="1068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21" r="21"/>
                  <a:stretch>
                    <a:fillRect/>
                  </a:stretch>
                </pic:blipFill>
                <pic:spPr bwMode="auto">
                  <a:xfrm>
                    <a:off x="0" y="0"/>
                    <a:ext cx="7553074" cy="1068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9C5"/>
    <w:multiLevelType w:val="hybridMultilevel"/>
    <w:tmpl w:val="9A24C2B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401BF"/>
    <w:multiLevelType w:val="hybridMultilevel"/>
    <w:tmpl w:val="67D4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67242"/>
    <w:multiLevelType w:val="hybridMultilevel"/>
    <w:tmpl w:val="19BEF8BA"/>
    <w:lvl w:ilvl="0" w:tplc="8FEE14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46A27"/>
    <w:multiLevelType w:val="hybridMultilevel"/>
    <w:tmpl w:val="2F9E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D5D94"/>
    <w:multiLevelType w:val="hybridMultilevel"/>
    <w:tmpl w:val="2D06A670"/>
    <w:lvl w:ilvl="0" w:tplc="885EF262">
      <w:start w:val="1"/>
      <w:numFmt w:val="decimal"/>
      <w:lvlText w:val="%1."/>
      <w:lvlJc w:val="left"/>
      <w:pPr>
        <w:ind w:left="720" w:hanging="360"/>
      </w:pPr>
      <w:rPr>
        <w:b/>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A4177"/>
    <w:multiLevelType w:val="hybridMultilevel"/>
    <w:tmpl w:val="4C24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B68D4"/>
    <w:multiLevelType w:val="hybridMultilevel"/>
    <w:tmpl w:val="93104C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53955"/>
    <w:multiLevelType w:val="hybridMultilevel"/>
    <w:tmpl w:val="815A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008E7"/>
    <w:multiLevelType w:val="hybridMultilevel"/>
    <w:tmpl w:val="0C60FC4E"/>
    <w:lvl w:ilvl="0" w:tplc="D3C4B458">
      <w:numFmt w:val="bullet"/>
      <w:pStyle w:val="ClientBullets"/>
      <w:lvlText w:val="•"/>
      <w:lvlJc w:val="left"/>
      <w:pPr>
        <w:ind w:left="1080" w:hanging="720"/>
      </w:pPr>
      <w:rPr>
        <w:rFonts w:ascii="Calibri Light" w:eastAsiaTheme="minorHAnsi" w:hAnsi="Calibri Light" w:cstheme="minorBidi" w:hint="default"/>
        <w:color w:val="64636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203C0"/>
    <w:multiLevelType w:val="hybridMultilevel"/>
    <w:tmpl w:val="0A1A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40358"/>
    <w:multiLevelType w:val="hybridMultilevel"/>
    <w:tmpl w:val="E1AE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40A49"/>
    <w:multiLevelType w:val="hybridMultilevel"/>
    <w:tmpl w:val="9A24C2B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50BDD"/>
    <w:multiLevelType w:val="hybridMultilevel"/>
    <w:tmpl w:val="CD8A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B2710"/>
    <w:multiLevelType w:val="hybridMultilevel"/>
    <w:tmpl w:val="F43E8DFE"/>
    <w:lvl w:ilvl="0" w:tplc="F3EEB6CA">
      <w:start w:val="1"/>
      <w:numFmt w:val="bullet"/>
      <w:lvlText w:val=""/>
      <w:lvlJc w:val="left"/>
      <w:pPr>
        <w:ind w:left="720" w:hanging="360"/>
      </w:pPr>
      <w:rPr>
        <w:rFonts w:ascii="Symbol" w:hAnsi="Symbol" w:hint="default"/>
        <w:color w:val="0058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70AD0"/>
    <w:multiLevelType w:val="hybridMultilevel"/>
    <w:tmpl w:val="0564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D3650"/>
    <w:multiLevelType w:val="hybridMultilevel"/>
    <w:tmpl w:val="6E6A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51342B"/>
    <w:multiLevelType w:val="hybridMultilevel"/>
    <w:tmpl w:val="581C8764"/>
    <w:lvl w:ilvl="0" w:tplc="6FBE48E4">
      <w:start w:val="1"/>
      <w:numFmt w:val="decimal"/>
      <w:lvlText w:val="%1."/>
      <w:lvlJc w:val="left"/>
      <w:pPr>
        <w:ind w:left="720" w:hanging="360"/>
      </w:pPr>
      <w:rPr>
        <w:rFonts w:asciiTheme="minorHAnsi" w:hAnsiTheme="minorHAnsi" w:hint="default"/>
        <w:b/>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10A7F"/>
    <w:multiLevelType w:val="hybridMultilevel"/>
    <w:tmpl w:val="27901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31F57"/>
    <w:multiLevelType w:val="hybridMultilevel"/>
    <w:tmpl w:val="103A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D1767"/>
    <w:multiLevelType w:val="hybridMultilevel"/>
    <w:tmpl w:val="407C27D8"/>
    <w:lvl w:ilvl="0" w:tplc="E988BB20">
      <w:start w:val="1"/>
      <w:numFmt w:val="bullet"/>
      <w:pStyle w:val="Bullet1"/>
      <w:lvlText w:val=""/>
      <w:lvlJc w:val="left"/>
      <w:pPr>
        <w:ind w:left="720" w:hanging="360"/>
      </w:pPr>
      <w:rPr>
        <w:rFonts w:ascii="Symbol" w:hAnsi="Symbol" w:hint="default"/>
        <w:color w:val="0058A2"/>
      </w:rPr>
    </w:lvl>
    <w:lvl w:ilvl="1" w:tplc="25522AEA">
      <w:start w:val="1"/>
      <w:numFmt w:val="bullet"/>
      <w:lvlText w:val="o"/>
      <w:lvlJc w:val="left"/>
      <w:pPr>
        <w:ind w:left="1440" w:hanging="360"/>
      </w:pPr>
      <w:rPr>
        <w:rFonts w:ascii="Courier New" w:hAnsi="Courier New" w:cs="Courier New" w:hint="default"/>
        <w:color w:val="CC559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43DF6"/>
    <w:multiLevelType w:val="hybridMultilevel"/>
    <w:tmpl w:val="D1C61696"/>
    <w:lvl w:ilvl="0" w:tplc="C3F67008">
      <w:start w:val="1"/>
      <w:numFmt w:val="bullet"/>
      <w:pStyle w:val="Bullet2"/>
      <w:lvlText w:val="o"/>
      <w:lvlJc w:val="left"/>
      <w:pPr>
        <w:ind w:left="1429" w:hanging="360"/>
      </w:pPr>
      <w:rPr>
        <w:rFonts w:ascii="Courier New" w:hAnsi="Courier New" w:hint="default"/>
        <w:color w:val="0058A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93966BC"/>
    <w:multiLevelType w:val="hybridMultilevel"/>
    <w:tmpl w:val="16C61986"/>
    <w:lvl w:ilvl="0" w:tplc="0809000F">
      <w:start w:val="1"/>
      <w:numFmt w:val="decimal"/>
      <w:lvlText w:val="%1."/>
      <w:lvlJc w:val="left"/>
      <w:pPr>
        <w:ind w:left="720" w:hanging="360"/>
      </w:pPr>
      <w:rPr>
        <w:rFonts w:hint="default"/>
        <w:color w:val="0058A2"/>
      </w:rPr>
    </w:lvl>
    <w:lvl w:ilvl="1" w:tplc="25522AEA">
      <w:start w:val="1"/>
      <w:numFmt w:val="bullet"/>
      <w:lvlText w:val="o"/>
      <w:lvlJc w:val="left"/>
      <w:pPr>
        <w:ind w:left="1440" w:hanging="360"/>
      </w:pPr>
      <w:rPr>
        <w:rFonts w:ascii="Courier New" w:hAnsi="Courier New" w:cs="Courier New" w:hint="default"/>
        <w:color w:val="CC559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D6F09"/>
    <w:multiLevelType w:val="hybridMultilevel"/>
    <w:tmpl w:val="E71A9624"/>
    <w:lvl w:ilvl="0" w:tplc="5C8C00FA">
      <w:start w:val="1"/>
      <w:numFmt w:val="lowerLetter"/>
      <w:lvlText w:val="%1."/>
      <w:lvlJc w:val="left"/>
      <w:pPr>
        <w:ind w:left="720" w:hanging="360"/>
      </w:pPr>
      <w:rPr>
        <w:color w:val="0058A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D415D"/>
    <w:multiLevelType w:val="hybridMultilevel"/>
    <w:tmpl w:val="DAAEDBAE"/>
    <w:lvl w:ilvl="0" w:tplc="03ECCDC8">
      <w:start w:val="1"/>
      <w:numFmt w:val="bullet"/>
      <w:lvlText w:val=""/>
      <w:lvlJc w:val="left"/>
      <w:pPr>
        <w:ind w:left="720" w:hanging="360"/>
      </w:pPr>
      <w:rPr>
        <w:rFonts w:ascii="Symbol" w:hAnsi="Symbol" w:hint="default"/>
        <w:color w:val="0058A2"/>
      </w:rPr>
    </w:lvl>
    <w:lvl w:ilvl="1" w:tplc="396C3926">
      <w:start w:val="1"/>
      <w:numFmt w:val="bullet"/>
      <w:lvlText w:val="o"/>
      <w:lvlJc w:val="left"/>
      <w:pPr>
        <w:ind w:left="1440" w:hanging="360"/>
      </w:pPr>
      <w:rPr>
        <w:rFonts w:ascii="Courier New" w:hAnsi="Courier New" w:hint="default"/>
        <w:color w:val="0058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B322B"/>
    <w:multiLevelType w:val="hybridMultilevel"/>
    <w:tmpl w:val="9988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F6DEA"/>
    <w:multiLevelType w:val="hybridMultilevel"/>
    <w:tmpl w:val="F76A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10C31"/>
    <w:multiLevelType w:val="hybridMultilevel"/>
    <w:tmpl w:val="CD3E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72569"/>
    <w:multiLevelType w:val="hybridMultilevel"/>
    <w:tmpl w:val="4F2E2AEA"/>
    <w:lvl w:ilvl="0" w:tplc="D0F854B2">
      <w:start w:val="1"/>
      <w:numFmt w:val="lowerLetter"/>
      <w:pStyle w:val="Bulletabc"/>
      <w:lvlText w:val="%1)"/>
      <w:lvlJc w:val="left"/>
      <w:pPr>
        <w:ind w:left="720" w:hanging="360"/>
      </w:pPr>
      <w:rPr>
        <w:rFonts w:hint="default"/>
        <w:color w:val="0058A2"/>
      </w:rPr>
    </w:lvl>
    <w:lvl w:ilvl="1" w:tplc="FFFFFFFF">
      <w:start w:val="1"/>
      <w:numFmt w:val="bullet"/>
      <w:lvlText w:val="o"/>
      <w:lvlJc w:val="left"/>
      <w:pPr>
        <w:ind w:left="1440" w:hanging="360"/>
      </w:pPr>
      <w:rPr>
        <w:rFonts w:ascii="Courier New" w:hAnsi="Courier New" w:cs="Courier New" w:hint="default"/>
        <w:color w:val="CC559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346305"/>
    <w:multiLevelType w:val="hybridMultilevel"/>
    <w:tmpl w:val="E50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815F6"/>
    <w:multiLevelType w:val="hybridMultilevel"/>
    <w:tmpl w:val="4A86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AC14D6"/>
    <w:multiLevelType w:val="hybridMultilevel"/>
    <w:tmpl w:val="03A8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543828">
    <w:abstractNumId w:val="19"/>
  </w:num>
  <w:num w:numId="2" w16cid:durableId="1529369597">
    <w:abstractNumId w:val="8"/>
  </w:num>
  <w:num w:numId="3" w16cid:durableId="653489433">
    <w:abstractNumId w:val="20"/>
  </w:num>
  <w:num w:numId="4" w16cid:durableId="1377661508">
    <w:abstractNumId w:val="6"/>
  </w:num>
  <w:num w:numId="5" w16cid:durableId="1138718378">
    <w:abstractNumId w:val="11"/>
  </w:num>
  <w:num w:numId="6" w16cid:durableId="176121045">
    <w:abstractNumId w:val="0"/>
  </w:num>
  <w:num w:numId="7" w16cid:durableId="27147912">
    <w:abstractNumId w:val="22"/>
  </w:num>
  <w:num w:numId="8" w16cid:durableId="1857115853">
    <w:abstractNumId w:val="21"/>
  </w:num>
  <w:num w:numId="9" w16cid:durableId="2144076664">
    <w:abstractNumId w:val="23"/>
  </w:num>
  <w:num w:numId="10" w16cid:durableId="753354765">
    <w:abstractNumId w:val="16"/>
  </w:num>
  <w:num w:numId="11" w16cid:durableId="1304042622">
    <w:abstractNumId w:val="4"/>
  </w:num>
  <w:num w:numId="12" w16cid:durableId="1279677433">
    <w:abstractNumId w:val="2"/>
  </w:num>
  <w:num w:numId="13" w16cid:durableId="1679388321">
    <w:abstractNumId w:val="13"/>
  </w:num>
  <w:num w:numId="14" w16cid:durableId="1530021705">
    <w:abstractNumId w:val="27"/>
  </w:num>
  <w:num w:numId="15" w16cid:durableId="1986811718">
    <w:abstractNumId w:val="12"/>
  </w:num>
  <w:num w:numId="16" w16cid:durableId="596523847">
    <w:abstractNumId w:val="25"/>
  </w:num>
  <w:num w:numId="17" w16cid:durableId="1256474911">
    <w:abstractNumId w:val="26"/>
  </w:num>
  <w:num w:numId="18" w16cid:durableId="408698264">
    <w:abstractNumId w:val="7"/>
  </w:num>
  <w:num w:numId="19" w16cid:durableId="351342055">
    <w:abstractNumId w:val="3"/>
  </w:num>
  <w:num w:numId="20" w16cid:durableId="1006378">
    <w:abstractNumId w:val="10"/>
  </w:num>
  <w:num w:numId="21" w16cid:durableId="1568297858">
    <w:abstractNumId w:val="29"/>
  </w:num>
  <w:num w:numId="22" w16cid:durableId="485324909">
    <w:abstractNumId w:val="24"/>
  </w:num>
  <w:num w:numId="23" w16cid:durableId="558786657">
    <w:abstractNumId w:val="5"/>
  </w:num>
  <w:num w:numId="24" w16cid:durableId="1676608703">
    <w:abstractNumId w:val="18"/>
  </w:num>
  <w:num w:numId="25" w16cid:durableId="573399869">
    <w:abstractNumId w:val="1"/>
  </w:num>
  <w:num w:numId="26" w16cid:durableId="1763380334">
    <w:abstractNumId w:val="30"/>
  </w:num>
  <w:num w:numId="27" w16cid:durableId="40904890">
    <w:abstractNumId w:val="14"/>
  </w:num>
  <w:num w:numId="28" w16cid:durableId="1065757718">
    <w:abstractNumId w:val="15"/>
  </w:num>
  <w:num w:numId="29" w16cid:durableId="1783918823">
    <w:abstractNumId w:val="17"/>
  </w:num>
  <w:num w:numId="30" w16cid:durableId="76832006">
    <w:abstractNumId w:val="28"/>
  </w:num>
  <w:num w:numId="31" w16cid:durableId="193265840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9E"/>
    <w:rsid w:val="00017661"/>
    <w:rsid w:val="0002395A"/>
    <w:rsid w:val="00047A36"/>
    <w:rsid w:val="00052EDD"/>
    <w:rsid w:val="00083332"/>
    <w:rsid w:val="000A2DB9"/>
    <w:rsid w:val="000A311B"/>
    <w:rsid w:val="000B1847"/>
    <w:rsid w:val="000B4511"/>
    <w:rsid w:val="000B7656"/>
    <w:rsid w:val="000C2559"/>
    <w:rsid w:val="000C26AB"/>
    <w:rsid w:val="000C5CD7"/>
    <w:rsid w:val="00105E3F"/>
    <w:rsid w:val="001073A9"/>
    <w:rsid w:val="00115D84"/>
    <w:rsid w:val="001221D3"/>
    <w:rsid w:val="00135BE1"/>
    <w:rsid w:val="0015527A"/>
    <w:rsid w:val="00160864"/>
    <w:rsid w:val="001630C7"/>
    <w:rsid w:val="00177F89"/>
    <w:rsid w:val="00181A17"/>
    <w:rsid w:val="001A7C61"/>
    <w:rsid w:val="001C17AB"/>
    <w:rsid w:val="001C30E9"/>
    <w:rsid w:val="001C3496"/>
    <w:rsid w:val="001D1DCF"/>
    <w:rsid w:val="001D31B0"/>
    <w:rsid w:val="001D5DBF"/>
    <w:rsid w:val="001F1C4E"/>
    <w:rsid w:val="00202B88"/>
    <w:rsid w:val="00243455"/>
    <w:rsid w:val="002522D2"/>
    <w:rsid w:val="00260A5B"/>
    <w:rsid w:val="00277940"/>
    <w:rsid w:val="002A6941"/>
    <w:rsid w:val="002B7C69"/>
    <w:rsid w:val="002D578D"/>
    <w:rsid w:val="002D741D"/>
    <w:rsid w:val="002E38AC"/>
    <w:rsid w:val="00300E08"/>
    <w:rsid w:val="00307D73"/>
    <w:rsid w:val="0032210D"/>
    <w:rsid w:val="00326229"/>
    <w:rsid w:val="00335994"/>
    <w:rsid w:val="00346943"/>
    <w:rsid w:val="00361771"/>
    <w:rsid w:val="0036668B"/>
    <w:rsid w:val="003666E9"/>
    <w:rsid w:val="00371E14"/>
    <w:rsid w:val="0038645B"/>
    <w:rsid w:val="003A2447"/>
    <w:rsid w:val="003A4C60"/>
    <w:rsid w:val="003A7AA7"/>
    <w:rsid w:val="003F0657"/>
    <w:rsid w:val="003F6ED3"/>
    <w:rsid w:val="003F7E41"/>
    <w:rsid w:val="00410A3F"/>
    <w:rsid w:val="00413E2A"/>
    <w:rsid w:val="00425BCC"/>
    <w:rsid w:val="00431BA9"/>
    <w:rsid w:val="004406FA"/>
    <w:rsid w:val="00453AF8"/>
    <w:rsid w:val="0047483F"/>
    <w:rsid w:val="0047634C"/>
    <w:rsid w:val="00481857"/>
    <w:rsid w:val="00482A38"/>
    <w:rsid w:val="00484280"/>
    <w:rsid w:val="0049511F"/>
    <w:rsid w:val="004B098F"/>
    <w:rsid w:val="004B3C9E"/>
    <w:rsid w:val="004C7380"/>
    <w:rsid w:val="004F76A2"/>
    <w:rsid w:val="00515716"/>
    <w:rsid w:val="00515A85"/>
    <w:rsid w:val="005323FA"/>
    <w:rsid w:val="00541FE6"/>
    <w:rsid w:val="00551B65"/>
    <w:rsid w:val="005558B9"/>
    <w:rsid w:val="00561241"/>
    <w:rsid w:val="00567E8B"/>
    <w:rsid w:val="00582BF9"/>
    <w:rsid w:val="00587F76"/>
    <w:rsid w:val="0059414E"/>
    <w:rsid w:val="005F7A17"/>
    <w:rsid w:val="006019A7"/>
    <w:rsid w:val="00604AD9"/>
    <w:rsid w:val="006621BF"/>
    <w:rsid w:val="006661F1"/>
    <w:rsid w:val="00676F77"/>
    <w:rsid w:val="0068026A"/>
    <w:rsid w:val="006843CB"/>
    <w:rsid w:val="0069124B"/>
    <w:rsid w:val="006B065F"/>
    <w:rsid w:val="006C2FC4"/>
    <w:rsid w:val="006C419B"/>
    <w:rsid w:val="0070033B"/>
    <w:rsid w:val="0070036C"/>
    <w:rsid w:val="007038BE"/>
    <w:rsid w:val="00715979"/>
    <w:rsid w:val="00722B7E"/>
    <w:rsid w:val="00730F8E"/>
    <w:rsid w:val="00733F1C"/>
    <w:rsid w:val="0074140C"/>
    <w:rsid w:val="00755C74"/>
    <w:rsid w:val="00756793"/>
    <w:rsid w:val="00760DF7"/>
    <w:rsid w:val="00760F7C"/>
    <w:rsid w:val="007619F8"/>
    <w:rsid w:val="007814F6"/>
    <w:rsid w:val="007904D7"/>
    <w:rsid w:val="007954FC"/>
    <w:rsid w:val="00797869"/>
    <w:rsid w:val="007A3DEF"/>
    <w:rsid w:val="007D61D2"/>
    <w:rsid w:val="007D6550"/>
    <w:rsid w:val="007F1238"/>
    <w:rsid w:val="00806C9A"/>
    <w:rsid w:val="00807B28"/>
    <w:rsid w:val="0081296A"/>
    <w:rsid w:val="00830083"/>
    <w:rsid w:val="008478F8"/>
    <w:rsid w:val="00875784"/>
    <w:rsid w:val="00893103"/>
    <w:rsid w:val="008A539E"/>
    <w:rsid w:val="008E4592"/>
    <w:rsid w:val="008E4782"/>
    <w:rsid w:val="0091318E"/>
    <w:rsid w:val="00935C8B"/>
    <w:rsid w:val="0094623E"/>
    <w:rsid w:val="009515B7"/>
    <w:rsid w:val="009573D2"/>
    <w:rsid w:val="00964318"/>
    <w:rsid w:val="00971143"/>
    <w:rsid w:val="009C757A"/>
    <w:rsid w:val="009E6CE3"/>
    <w:rsid w:val="00A057DE"/>
    <w:rsid w:val="00A425D4"/>
    <w:rsid w:val="00A42A31"/>
    <w:rsid w:val="00A43290"/>
    <w:rsid w:val="00A77728"/>
    <w:rsid w:val="00AA1DB7"/>
    <w:rsid w:val="00AB0CDA"/>
    <w:rsid w:val="00AD632D"/>
    <w:rsid w:val="00AE4D13"/>
    <w:rsid w:val="00B02316"/>
    <w:rsid w:val="00B03CB8"/>
    <w:rsid w:val="00B36FAA"/>
    <w:rsid w:val="00B4094C"/>
    <w:rsid w:val="00B612D0"/>
    <w:rsid w:val="00B61905"/>
    <w:rsid w:val="00B6413D"/>
    <w:rsid w:val="00B83261"/>
    <w:rsid w:val="00B94660"/>
    <w:rsid w:val="00B97821"/>
    <w:rsid w:val="00BB77E6"/>
    <w:rsid w:val="00BD3178"/>
    <w:rsid w:val="00BF0F3B"/>
    <w:rsid w:val="00C13EFA"/>
    <w:rsid w:val="00C26C22"/>
    <w:rsid w:val="00C355AC"/>
    <w:rsid w:val="00C41C20"/>
    <w:rsid w:val="00C53975"/>
    <w:rsid w:val="00C86237"/>
    <w:rsid w:val="00C86246"/>
    <w:rsid w:val="00C90061"/>
    <w:rsid w:val="00C958BB"/>
    <w:rsid w:val="00C97AAE"/>
    <w:rsid w:val="00CA4B23"/>
    <w:rsid w:val="00CD0B6C"/>
    <w:rsid w:val="00CD66D7"/>
    <w:rsid w:val="00CE72C5"/>
    <w:rsid w:val="00D145A6"/>
    <w:rsid w:val="00D2597D"/>
    <w:rsid w:val="00D36C27"/>
    <w:rsid w:val="00D44C4D"/>
    <w:rsid w:val="00D50CA7"/>
    <w:rsid w:val="00D90778"/>
    <w:rsid w:val="00DA60C7"/>
    <w:rsid w:val="00DC5073"/>
    <w:rsid w:val="00DC6BE3"/>
    <w:rsid w:val="00DE644C"/>
    <w:rsid w:val="00DF0246"/>
    <w:rsid w:val="00DF11B7"/>
    <w:rsid w:val="00E13887"/>
    <w:rsid w:val="00E146BD"/>
    <w:rsid w:val="00E16F68"/>
    <w:rsid w:val="00E24A03"/>
    <w:rsid w:val="00E335C8"/>
    <w:rsid w:val="00E43E8B"/>
    <w:rsid w:val="00E52827"/>
    <w:rsid w:val="00E54FF0"/>
    <w:rsid w:val="00E57BCB"/>
    <w:rsid w:val="00E60E12"/>
    <w:rsid w:val="00E841CF"/>
    <w:rsid w:val="00E90552"/>
    <w:rsid w:val="00E95EBF"/>
    <w:rsid w:val="00E95FC6"/>
    <w:rsid w:val="00EB0FAE"/>
    <w:rsid w:val="00EB726E"/>
    <w:rsid w:val="00EC40F4"/>
    <w:rsid w:val="00ED4FA5"/>
    <w:rsid w:val="00EE675F"/>
    <w:rsid w:val="00F006E7"/>
    <w:rsid w:val="00F03CDF"/>
    <w:rsid w:val="00F07E10"/>
    <w:rsid w:val="00F22AA3"/>
    <w:rsid w:val="00F24144"/>
    <w:rsid w:val="00F26280"/>
    <w:rsid w:val="00F30619"/>
    <w:rsid w:val="00F3570D"/>
    <w:rsid w:val="00F865D6"/>
    <w:rsid w:val="00FA7C43"/>
    <w:rsid w:val="00FB2DCF"/>
    <w:rsid w:val="00FC297A"/>
    <w:rsid w:val="00FD62A5"/>
    <w:rsid w:val="00FF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A2FCB"/>
  <w15:chartTrackingRefBased/>
  <w15:docId w15:val="{C4D79916-B375-433F-A025-195AC09F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9E"/>
    <w:pPr>
      <w:ind w:right="0"/>
      <w:jc w:val="left"/>
    </w:pPr>
    <w:rPr>
      <w:sz w:val="24"/>
      <w:szCs w:val="24"/>
      <w:lang w:val="en-US"/>
    </w:rPr>
  </w:style>
  <w:style w:type="paragraph" w:styleId="Heading1">
    <w:name w:val="heading 1"/>
    <w:basedOn w:val="Normal"/>
    <w:next w:val="Normal"/>
    <w:link w:val="Heading1Char"/>
    <w:uiPriority w:val="9"/>
    <w:qFormat/>
    <w:rsid w:val="00DF0246"/>
    <w:pPr>
      <w:keepNext/>
      <w:keepLines/>
      <w:spacing w:before="240" w:after="40"/>
      <w:outlineLvl w:val="0"/>
    </w:pPr>
    <w:rPr>
      <w:rFonts w:eastAsiaTheme="majorEastAsia" w:cstheme="majorBidi"/>
      <w:b/>
      <w:color w:val="0058A2"/>
      <w:sz w:val="36"/>
      <w:szCs w:val="32"/>
    </w:rPr>
  </w:style>
  <w:style w:type="paragraph" w:styleId="Heading2">
    <w:name w:val="heading 2"/>
    <w:basedOn w:val="Normal"/>
    <w:next w:val="Normal"/>
    <w:link w:val="Heading2Char"/>
    <w:uiPriority w:val="9"/>
    <w:unhideWhenUsed/>
    <w:qFormat/>
    <w:rsid w:val="00DF0246"/>
    <w:pPr>
      <w:keepNext/>
      <w:keepLines/>
      <w:spacing w:before="240" w:after="40"/>
      <w:outlineLvl w:val="1"/>
    </w:pPr>
    <w:rPr>
      <w:rFonts w:eastAsiaTheme="majorEastAsia" w:cstheme="majorBidi"/>
      <w:color w:val="0058A2"/>
      <w:sz w:val="36"/>
      <w:szCs w:val="26"/>
    </w:rPr>
  </w:style>
  <w:style w:type="paragraph" w:styleId="Heading3">
    <w:name w:val="heading 3"/>
    <w:basedOn w:val="Normal"/>
    <w:next w:val="Normal"/>
    <w:link w:val="Heading3Char"/>
    <w:uiPriority w:val="9"/>
    <w:unhideWhenUsed/>
    <w:qFormat/>
    <w:rsid w:val="00FB2DCF"/>
    <w:pPr>
      <w:spacing w:before="240" w:after="40"/>
      <w:outlineLvl w:val="2"/>
    </w:pPr>
    <w:rPr>
      <w:b/>
      <w:color w:val="0058A2"/>
    </w:rPr>
  </w:style>
  <w:style w:type="paragraph" w:styleId="Heading4">
    <w:name w:val="heading 4"/>
    <w:basedOn w:val="Heading3"/>
    <w:next w:val="Normal"/>
    <w:link w:val="Heading4Char"/>
    <w:uiPriority w:val="9"/>
    <w:unhideWhenUsed/>
    <w:rsid w:val="00DF0246"/>
    <w:pPr>
      <w:outlineLvl w:val="3"/>
    </w:pPr>
    <w:rPr>
      <w:b w:val="0"/>
    </w:rPr>
  </w:style>
  <w:style w:type="paragraph" w:styleId="Heading5">
    <w:name w:val="heading 5"/>
    <w:basedOn w:val="Normal"/>
    <w:next w:val="Normal"/>
    <w:link w:val="Heading5Char"/>
    <w:uiPriority w:val="9"/>
    <w:unhideWhenUsed/>
    <w:rsid w:val="00F24144"/>
    <w:pPr>
      <w:keepNext/>
      <w:keepLines/>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10D"/>
    <w:pPr>
      <w:tabs>
        <w:tab w:val="center" w:pos="4513"/>
        <w:tab w:val="right" w:pos="9026"/>
      </w:tabs>
    </w:pPr>
  </w:style>
  <w:style w:type="character" w:customStyle="1" w:styleId="HeaderChar">
    <w:name w:val="Header Char"/>
    <w:basedOn w:val="DefaultParagraphFont"/>
    <w:link w:val="Header"/>
    <w:uiPriority w:val="99"/>
    <w:rsid w:val="0032210D"/>
  </w:style>
  <w:style w:type="paragraph" w:styleId="Footer">
    <w:name w:val="footer"/>
    <w:basedOn w:val="Normal"/>
    <w:link w:val="FooterChar"/>
    <w:uiPriority w:val="99"/>
    <w:unhideWhenUsed/>
    <w:rsid w:val="00361771"/>
    <w:pPr>
      <w:tabs>
        <w:tab w:val="center" w:pos="4513"/>
        <w:tab w:val="right" w:pos="9026"/>
      </w:tabs>
      <w:spacing w:after="40"/>
    </w:pPr>
    <w:rPr>
      <w:color w:val="646363"/>
      <w:sz w:val="18"/>
    </w:rPr>
  </w:style>
  <w:style w:type="character" w:customStyle="1" w:styleId="FooterChar">
    <w:name w:val="Footer Char"/>
    <w:basedOn w:val="DefaultParagraphFont"/>
    <w:link w:val="Footer"/>
    <w:uiPriority w:val="99"/>
    <w:rsid w:val="00361771"/>
    <w:rPr>
      <w:color w:val="646363"/>
      <w:sz w:val="18"/>
    </w:rPr>
  </w:style>
  <w:style w:type="character" w:customStyle="1" w:styleId="Heading1Char">
    <w:name w:val="Heading 1 Char"/>
    <w:basedOn w:val="DefaultParagraphFont"/>
    <w:link w:val="Heading1"/>
    <w:uiPriority w:val="9"/>
    <w:rsid w:val="00DF0246"/>
    <w:rPr>
      <w:rFonts w:eastAsiaTheme="majorEastAsia" w:cstheme="majorBidi"/>
      <w:b/>
      <w:color w:val="0058A2"/>
      <w:sz w:val="36"/>
      <w:szCs w:val="32"/>
    </w:rPr>
  </w:style>
  <w:style w:type="character" w:customStyle="1" w:styleId="Heading2Char">
    <w:name w:val="Heading 2 Char"/>
    <w:basedOn w:val="DefaultParagraphFont"/>
    <w:link w:val="Heading2"/>
    <w:uiPriority w:val="9"/>
    <w:rsid w:val="00DF0246"/>
    <w:rPr>
      <w:rFonts w:eastAsiaTheme="majorEastAsia" w:cstheme="majorBidi"/>
      <w:color w:val="0058A2"/>
      <w:sz w:val="36"/>
      <w:szCs w:val="26"/>
    </w:rPr>
  </w:style>
  <w:style w:type="paragraph" w:customStyle="1" w:styleId="Cover-Stage">
    <w:name w:val="Cover - Stage"/>
    <w:basedOn w:val="Normal"/>
    <w:qFormat/>
    <w:rsid w:val="00361771"/>
    <w:rPr>
      <w:color w:val="FFFFFF" w:themeColor="background1"/>
      <w:sz w:val="32"/>
    </w:rPr>
  </w:style>
  <w:style w:type="paragraph" w:customStyle="1" w:styleId="Bullet1">
    <w:name w:val="Bullet 1"/>
    <w:basedOn w:val="Normal"/>
    <w:qFormat/>
    <w:rsid w:val="00181A17"/>
    <w:pPr>
      <w:numPr>
        <w:numId w:val="1"/>
      </w:numPr>
      <w:spacing w:after="80"/>
      <w:ind w:left="504" w:hanging="297"/>
    </w:pPr>
  </w:style>
  <w:style w:type="paragraph" w:customStyle="1" w:styleId="Bullet2">
    <w:name w:val="Bullet 2"/>
    <w:basedOn w:val="Bullet1"/>
    <w:qFormat/>
    <w:rsid w:val="00181A17"/>
    <w:pPr>
      <w:numPr>
        <w:numId w:val="3"/>
      </w:numPr>
      <w:ind w:left="924" w:hanging="341"/>
    </w:pPr>
  </w:style>
  <w:style w:type="paragraph" w:customStyle="1" w:styleId="FooterPageNo">
    <w:name w:val="Footer Page No."/>
    <w:basedOn w:val="Normal"/>
    <w:qFormat/>
    <w:rsid w:val="002522D2"/>
    <w:pPr>
      <w:jc w:val="right"/>
    </w:pPr>
    <w:rPr>
      <w:sz w:val="18"/>
    </w:rPr>
  </w:style>
  <w:style w:type="table" w:styleId="TableGrid">
    <w:name w:val="Table Grid"/>
    <w:basedOn w:val="TableNormal"/>
    <w:uiPriority w:val="39"/>
    <w:rsid w:val="0072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CompanyName">
    <w:name w:val="Cover - Company Name"/>
    <w:basedOn w:val="Cover-Stage"/>
    <w:qFormat/>
    <w:rsid w:val="00361771"/>
    <w:rPr>
      <w:b/>
      <w:sz w:val="44"/>
    </w:rPr>
  </w:style>
  <w:style w:type="paragraph" w:customStyle="1" w:styleId="ClientQuestion">
    <w:name w:val="Client Question"/>
    <w:basedOn w:val="Normal"/>
    <w:qFormat/>
    <w:rsid w:val="00DF0246"/>
    <w:pPr>
      <w:spacing w:before="80" w:after="80"/>
    </w:pPr>
    <w:rPr>
      <w:color w:val="646363"/>
    </w:rPr>
  </w:style>
  <w:style w:type="paragraph" w:customStyle="1" w:styleId="ClientNo">
    <w:name w:val="Client No."/>
    <w:basedOn w:val="Normal"/>
    <w:qFormat/>
    <w:rsid w:val="00DF0246"/>
    <w:pPr>
      <w:spacing w:before="80" w:after="80"/>
    </w:pPr>
    <w:rPr>
      <w:b/>
      <w:color w:val="646363"/>
    </w:rPr>
  </w:style>
  <w:style w:type="paragraph" w:customStyle="1" w:styleId="ClientBullets">
    <w:name w:val="Client Bullets"/>
    <w:basedOn w:val="Normal"/>
    <w:qFormat/>
    <w:rsid w:val="00361771"/>
    <w:pPr>
      <w:numPr>
        <w:numId w:val="2"/>
      </w:numPr>
      <w:spacing w:after="40"/>
      <w:ind w:left="460" w:hanging="284"/>
    </w:pPr>
    <w:rPr>
      <w:color w:val="646363"/>
    </w:rPr>
  </w:style>
  <w:style w:type="character" w:styleId="CommentReference">
    <w:name w:val="annotation reference"/>
    <w:basedOn w:val="DefaultParagraphFont"/>
    <w:uiPriority w:val="99"/>
    <w:semiHidden/>
    <w:unhideWhenUsed/>
    <w:rsid w:val="00243455"/>
    <w:rPr>
      <w:sz w:val="16"/>
      <w:szCs w:val="16"/>
    </w:rPr>
  </w:style>
  <w:style w:type="paragraph" w:styleId="CommentText">
    <w:name w:val="annotation text"/>
    <w:basedOn w:val="Header"/>
    <w:link w:val="CommentTextChar"/>
    <w:uiPriority w:val="99"/>
    <w:unhideWhenUsed/>
    <w:rsid w:val="00361771"/>
    <w:pPr>
      <w:tabs>
        <w:tab w:val="clear" w:pos="4513"/>
        <w:tab w:val="clear" w:pos="9026"/>
        <w:tab w:val="left" w:pos="1830"/>
      </w:tabs>
      <w:spacing w:before="120"/>
    </w:pPr>
    <w:rPr>
      <w:noProof/>
      <w:lang w:eastAsia="en-GB"/>
    </w:rPr>
  </w:style>
  <w:style w:type="character" w:customStyle="1" w:styleId="CommentTextChar">
    <w:name w:val="Comment Text Char"/>
    <w:basedOn w:val="DefaultParagraphFont"/>
    <w:link w:val="CommentText"/>
    <w:uiPriority w:val="99"/>
    <w:rsid w:val="00361771"/>
    <w:rPr>
      <w:noProof/>
      <w:lang w:eastAsia="en-GB"/>
    </w:rPr>
  </w:style>
  <w:style w:type="paragraph" w:styleId="CommentSubject">
    <w:name w:val="annotation subject"/>
    <w:basedOn w:val="CommentText"/>
    <w:next w:val="CommentText"/>
    <w:link w:val="CommentSubjectChar"/>
    <w:uiPriority w:val="99"/>
    <w:semiHidden/>
    <w:unhideWhenUsed/>
    <w:rsid w:val="00243455"/>
    <w:rPr>
      <w:b/>
      <w:bCs/>
    </w:rPr>
  </w:style>
  <w:style w:type="character" w:customStyle="1" w:styleId="CommentSubjectChar">
    <w:name w:val="Comment Subject Char"/>
    <w:basedOn w:val="CommentTextChar"/>
    <w:link w:val="CommentSubject"/>
    <w:uiPriority w:val="99"/>
    <w:semiHidden/>
    <w:rsid w:val="00243455"/>
    <w:rPr>
      <w:rFonts w:asciiTheme="majorHAnsi" w:hAnsiTheme="majorHAnsi"/>
      <w:b/>
      <w:bCs/>
      <w:noProof/>
      <w:sz w:val="20"/>
      <w:szCs w:val="20"/>
      <w:lang w:eastAsia="en-GB"/>
    </w:rPr>
  </w:style>
  <w:style w:type="paragraph" w:styleId="BalloonText">
    <w:name w:val="Balloon Text"/>
    <w:basedOn w:val="Normal"/>
    <w:link w:val="BalloonTextChar"/>
    <w:uiPriority w:val="99"/>
    <w:semiHidden/>
    <w:unhideWhenUsed/>
    <w:rsid w:val="00243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455"/>
    <w:rPr>
      <w:rFonts w:ascii="Segoe UI" w:hAnsi="Segoe UI" w:cs="Segoe UI"/>
      <w:sz w:val="18"/>
      <w:szCs w:val="18"/>
    </w:rPr>
  </w:style>
  <w:style w:type="character" w:customStyle="1" w:styleId="Heading3Char">
    <w:name w:val="Heading 3 Char"/>
    <w:basedOn w:val="DefaultParagraphFont"/>
    <w:link w:val="Heading3"/>
    <w:uiPriority w:val="9"/>
    <w:rsid w:val="00FB2DCF"/>
    <w:rPr>
      <w:b/>
      <w:color w:val="0058A2"/>
    </w:rPr>
  </w:style>
  <w:style w:type="paragraph" w:customStyle="1" w:styleId="Cover-Services">
    <w:name w:val="Cover - Services"/>
    <w:basedOn w:val="Cover-Stage"/>
    <w:qFormat/>
    <w:rsid w:val="00361771"/>
    <w:rPr>
      <w:sz w:val="40"/>
    </w:rPr>
  </w:style>
  <w:style w:type="numbering" w:customStyle="1" w:styleId="NoList1">
    <w:name w:val="No List1"/>
    <w:next w:val="NoList"/>
    <w:uiPriority w:val="99"/>
    <w:semiHidden/>
    <w:unhideWhenUsed/>
    <w:rsid w:val="001F1C4E"/>
  </w:style>
  <w:style w:type="paragraph" w:customStyle="1" w:styleId="Cover-Date">
    <w:name w:val="Cover - Date"/>
    <w:basedOn w:val="Normal"/>
    <w:qFormat/>
    <w:rsid w:val="00361771"/>
    <w:pPr>
      <w:spacing w:before="240" w:after="120"/>
    </w:pPr>
    <w:rPr>
      <w:color w:val="FFFFFF" w:themeColor="background1"/>
    </w:rPr>
  </w:style>
  <w:style w:type="paragraph" w:styleId="NoSpacing">
    <w:name w:val="No Spacing"/>
    <w:link w:val="NoSpacingChar"/>
    <w:uiPriority w:val="99"/>
    <w:qFormat/>
    <w:rsid w:val="001F1C4E"/>
    <w:pPr>
      <w:ind w:right="0"/>
      <w:jc w:val="left"/>
    </w:pPr>
  </w:style>
  <w:style w:type="character" w:customStyle="1" w:styleId="NoSpacingChar">
    <w:name w:val="No Spacing Char"/>
    <w:basedOn w:val="DefaultParagraphFont"/>
    <w:link w:val="NoSpacing"/>
    <w:uiPriority w:val="99"/>
    <w:locked/>
    <w:rsid w:val="001F1C4E"/>
  </w:style>
  <w:style w:type="character" w:customStyle="1" w:styleId="Heading4Char">
    <w:name w:val="Heading 4 Char"/>
    <w:basedOn w:val="DefaultParagraphFont"/>
    <w:link w:val="Heading4"/>
    <w:uiPriority w:val="9"/>
    <w:rsid w:val="00DF0246"/>
    <w:rPr>
      <w:color w:val="0058A2"/>
    </w:rPr>
  </w:style>
  <w:style w:type="character" w:styleId="Hyperlink">
    <w:name w:val="Hyperlink"/>
    <w:basedOn w:val="DefaultParagraphFont"/>
    <w:uiPriority w:val="99"/>
    <w:unhideWhenUsed/>
    <w:rsid w:val="006C2FC4"/>
    <w:rPr>
      <w:color w:val="0563C1" w:themeColor="hyperlink"/>
      <w:u w:val="single"/>
    </w:rPr>
  </w:style>
  <w:style w:type="character" w:customStyle="1" w:styleId="Heading5Char">
    <w:name w:val="Heading 5 Char"/>
    <w:basedOn w:val="DefaultParagraphFont"/>
    <w:link w:val="Heading5"/>
    <w:uiPriority w:val="9"/>
    <w:rsid w:val="00F24144"/>
    <w:rPr>
      <w:rFonts w:asciiTheme="majorHAnsi" w:eastAsiaTheme="majorEastAsia" w:hAnsiTheme="majorHAnsi" w:cstheme="majorBidi"/>
      <w:color w:val="2E74B5" w:themeColor="accent1" w:themeShade="BF"/>
    </w:rPr>
  </w:style>
  <w:style w:type="paragraph" w:customStyle="1" w:styleId="ContentsSectionNo">
    <w:name w:val="Contents Section No."/>
    <w:basedOn w:val="Normal"/>
    <w:qFormat/>
    <w:rsid w:val="00361771"/>
    <w:pPr>
      <w:spacing w:before="240" w:after="80"/>
      <w:ind w:right="34"/>
    </w:pPr>
    <w:rPr>
      <w:rFonts w:eastAsia="Calibri" w:cs="Calibri"/>
      <w:b/>
      <w:color w:val="646363"/>
    </w:rPr>
  </w:style>
  <w:style w:type="paragraph" w:customStyle="1" w:styleId="Contents">
    <w:name w:val="Contents"/>
    <w:basedOn w:val="Normal"/>
    <w:qFormat/>
    <w:rsid w:val="00361771"/>
    <w:pPr>
      <w:spacing w:before="240" w:after="80"/>
      <w:ind w:right="34"/>
    </w:pPr>
    <w:rPr>
      <w:rFonts w:eastAsia="Calibri" w:cs="Calibri"/>
      <w:color w:val="646363"/>
    </w:rPr>
  </w:style>
  <w:style w:type="paragraph" w:customStyle="1" w:styleId="ContentsPageNo">
    <w:name w:val="Contents Page No."/>
    <w:basedOn w:val="Normal"/>
    <w:qFormat/>
    <w:rsid w:val="00361771"/>
    <w:pPr>
      <w:spacing w:after="80"/>
      <w:ind w:right="34"/>
      <w:jc w:val="right"/>
    </w:pPr>
    <w:rPr>
      <w:rFonts w:eastAsia="Calibri" w:cs="Calibri"/>
      <w:color w:val="646363"/>
    </w:rPr>
  </w:style>
  <w:style w:type="paragraph" w:styleId="TOC1">
    <w:name w:val="toc 1"/>
    <w:basedOn w:val="Normal"/>
    <w:next w:val="Normal"/>
    <w:autoRedefine/>
    <w:uiPriority w:val="39"/>
    <w:unhideWhenUsed/>
    <w:rsid w:val="00D145A6"/>
    <w:pPr>
      <w:pBdr>
        <w:bottom w:val="single" w:sz="4" w:space="1" w:color="7F7F7F" w:themeColor="text1" w:themeTint="80"/>
        <w:between w:val="single" w:sz="4" w:space="1" w:color="7F7F7F" w:themeColor="text1" w:themeTint="80"/>
      </w:pBdr>
      <w:tabs>
        <w:tab w:val="right" w:pos="9736"/>
      </w:tabs>
      <w:spacing w:before="360" w:after="60"/>
    </w:pPr>
  </w:style>
  <w:style w:type="paragraph" w:customStyle="1" w:styleId="Bulletabc">
    <w:name w:val="Bullet abc"/>
    <w:basedOn w:val="Bullet1"/>
    <w:qFormat/>
    <w:rsid w:val="00CA4B23"/>
    <w:pPr>
      <w:numPr>
        <w:numId w:val="14"/>
      </w:numPr>
      <w:ind w:left="476"/>
    </w:pPr>
  </w:style>
  <w:style w:type="paragraph" w:styleId="NormalWeb">
    <w:name w:val="Normal (Web)"/>
    <w:basedOn w:val="Normal"/>
    <w:uiPriority w:val="99"/>
    <w:unhideWhenUsed/>
    <w:rsid w:val="008A539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8A5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arlislesupportservices.sharepoint.com/sites/CSSDocumentRepo/OfficeTemplates/CSS_Word%20Template_2024.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bfe107-bb44-4c45-aac5-7dc7bb8c3d63">J3D6SZQDRQUV-1420160773-28</_dlc_DocId>
    <_dlc_DocIdUrl xmlns="cebfe107-bb44-4c45-aac5-7dc7bb8c3d63">
      <Url>https://carlislesupportservices.sharepoint.com/sites/CSSDocumentRepo/_layouts/15/DocIdRedir.aspx?ID=J3D6SZQDRQUV-1420160773-28</Url>
      <Description>J3D6SZQDRQUV-1420160773-28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B39E48E97C9949831C7C889CCB8254" ma:contentTypeVersion="4" ma:contentTypeDescription="Create a new document." ma:contentTypeScope="" ma:versionID="5a271432bd26039985f0c2c68d3b3c0c">
  <xsd:schema xmlns:xsd="http://www.w3.org/2001/XMLSchema" xmlns:xs="http://www.w3.org/2001/XMLSchema" xmlns:p="http://schemas.microsoft.com/office/2006/metadata/properties" xmlns:ns2="cebfe107-bb44-4c45-aac5-7dc7bb8c3d63" xmlns:ns3="e2fe0401-8347-4eb2-88da-9641b41160ba" targetNamespace="http://schemas.microsoft.com/office/2006/metadata/properties" ma:root="true" ma:fieldsID="6ddb98f9adc6ea13ab59e33bc87cbd4e" ns2:_="" ns3:_="">
    <xsd:import namespace="cebfe107-bb44-4c45-aac5-7dc7bb8c3d63"/>
    <xsd:import namespace="e2fe0401-8347-4eb2-88da-9641b4116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e107-bb44-4c45-aac5-7dc7bb8c3d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fe0401-8347-4eb2-88da-9641b4116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68E1C8-8CAB-4B83-9D74-A92BDB6F69A8}">
  <ds:schemaRefs>
    <ds:schemaRef ds:uri="http://schemas.microsoft.com/office/2006/metadata/properties"/>
    <ds:schemaRef ds:uri="http://schemas.microsoft.com/office/infopath/2007/PartnerControls"/>
    <ds:schemaRef ds:uri="cebfe107-bb44-4c45-aac5-7dc7bb8c3d63"/>
  </ds:schemaRefs>
</ds:datastoreItem>
</file>

<file path=customXml/itemProps2.xml><?xml version="1.0" encoding="utf-8"?>
<ds:datastoreItem xmlns:ds="http://schemas.openxmlformats.org/officeDocument/2006/customXml" ds:itemID="{92C6D509-EF6F-41E1-8089-ADE3B95C8AF3}">
  <ds:schemaRefs>
    <ds:schemaRef ds:uri="http://schemas.openxmlformats.org/officeDocument/2006/bibliography"/>
  </ds:schemaRefs>
</ds:datastoreItem>
</file>

<file path=customXml/itemProps3.xml><?xml version="1.0" encoding="utf-8"?>
<ds:datastoreItem xmlns:ds="http://schemas.openxmlformats.org/officeDocument/2006/customXml" ds:itemID="{D15BECA0-8648-463E-A70D-57E7DCD37D94}">
  <ds:schemaRefs>
    <ds:schemaRef ds:uri="http://schemas.microsoft.com/sharepoint/v3/contenttype/forms"/>
  </ds:schemaRefs>
</ds:datastoreItem>
</file>

<file path=customXml/itemProps4.xml><?xml version="1.0" encoding="utf-8"?>
<ds:datastoreItem xmlns:ds="http://schemas.openxmlformats.org/officeDocument/2006/customXml" ds:itemID="{45F7FDB3-7790-4294-A659-3122A8234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fe107-bb44-4c45-aac5-7dc7bb8c3d63"/>
    <ds:schemaRef ds:uri="e2fe0401-8347-4eb2-88da-9641b4116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1C1277-DB4B-48C8-AA63-C095E1F874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CSS_Word%20Template_2024.06</Template>
  <TotalTime>5</TotalTime>
  <Pages>4</Pages>
  <Words>1111</Words>
  <Characters>6156</Characters>
  <Application>Microsoft Office Word</Application>
  <DocSecurity>0</DocSecurity>
  <Lines>162</Lines>
  <Paragraphs>99</Paragraphs>
  <ScaleCrop>false</ScaleCrop>
  <HeadingPairs>
    <vt:vector size="2" baseType="variant">
      <vt:variant>
        <vt:lpstr>Title</vt:lpstr>
      </vt:variant>
      <vt:variant>
        <vt:i4>1</vt:i4>
      </vt:variant>
    </vt:vector>
  </HeadingPairs>
  <TitlesOfParts>
    <vt:vector size="1" baseType="lpstr">
      <vt:lpstr/>
    </vt:vector>
  </TitlesOfParts>
  <Company>Impellam Group</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Miller</dc:creator>
  <cp:keywords/>
  <dc:description/>
  <cp:lastModifiedBy>Rohan Miller</cp:lastModifiedBy>
  <cp:revision>6</cp:revision>
  <dcterms:created xsi:type="dcterms:W3CDTF">2025-10-02T07:52:00Z</dcterms:created>
  <dcterms:modified xsi:type="dcterms:W3CDTF">2025-10-02T10:50:00Z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0x0101005BB39E48E97C9949831C7C889CCB8254</vt:lpwstr>
  </property>
  <property fmtid="{D5CDD505-2E9C-101B-9397-08002B2CF9AE}" pid="3" name="Order">
    <vt:r8>589700</vt:r8>
  </property>
  <property fmtid="{D5CDD505-2E9C-101B-9397-08002B2CF9AE}" pid="4" name="MediaServiceImageTags">
    <vt:lpwstr/>
  </property>
  <property fmtid="{D5CDD505-2E9C-101B-9397-08002B2CF9AE}" pid="5" name="GrammarlyDocumentId">
    <vt:lpwstr>11299a66db1570c063fe9ea6b08e1519661eab679f8f3a675bf42a8e25d34c13</vt:lpwstr>
  </property>
  <property fmtid="{D5CDD505-2E9C-101B-9397-08002B2CF9AE}" pid="6" name="_dlc_DocIdItemGuid">
    <vt:lpwstr>60bb4b10-b5cc-48e4-96e1-970c5998936c</vt:lpwstr>
  </property>
</Properties>
</file>